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9B3" w:rsidRDefault="001219B3" w:rsidP="001219B3">
      <w:pPr>
        <w:spacing w:line="600" w:lineRule="exact"/>
        <w:jc w:val="center"/>
        <w:rPr>
          <w:rFonts w:ascii="仿宋_GB2312" w:eastAsia="仿宋_GB2312" w:hAnsi="宋体" w:hint="eastAsia"/>
          <w:b/>
          <w:bCs/>
          <w:sz w:val="32"/>
          <w:szCs w:val="32"/>
        </w:rPr>
      </w:pPr>
    </w:p>
    <w:p w:rsidR="001219B3" w:rsidRDefault="001219B3" w:rsidP="001219B3">
      <w:pPr>
        <w:spacing w:line="600" w:lineRule="exact"/>
        <w:rPr>
          <w:rFonts w:ascii="仿宋_GB2312" w:eastAsia="仿宋_GB2312" w:hAnsi="宋体"/>
          <w:b/>
          <w:bCs/>
          <w:sz w:val="32"/>
          <w:szCs w:val="32"/>
        </w:rPr>
      </w:pPr>
    </w:p>
    <w:p w:rsidR="001219B3" w:rsidRDefault="001219B3" w:rsidP="001219B3">
      <w:pPr>
        <w:spacing w:line="600" w:lineRule="exact"/>
        <w:rPr>
          <w:rFonts w:ascii="仿宋_GB2312" w:eastAsia="仿宋_GB2312" w:hAnsi="宋体"/>
          <w:b/>
          <w:bCs/>
          <w:sz w:val="32"/>
          <w:szCs w:val="32"/>
        </w:rPr>
      </w:pPr>
    </w:p>
    <w:p w:rsidR="001219B3" w:rsidRDefault="001219B3" w:rsidP="001219B3">
      <w:pPr>
        <w:spacing w:line="600" w:lineRule="exact"/>
        <w:jc w:val="center"/>
        <w:rPr>
          <w:rFonts w:ascii="仿宋_GB2312" w:eastAsia="仿宋_GB2312" w:hAnsi="宋体"/>
          <w:b/>
          <w:bCs/>
          <w:sz w:val="28"/>
          <w:szCs w:val="28"/>
        </w:rPr>
      </w:pPr>
    </w:p>
    <w:p w:rsidR="001219B3" w:rsidRDefault="001219B3" w:rsidP="001219B3">
      <w:pPr>
        <w:spacing w:line="580" w:lineRule="exact"/>
        <w:jc w:val="center"/>
        <w:rPr>
          <w:rFonts w:ascii="仿宋_GB2312" w:eastAsia="仿宋_GB2312" w:hAnsi="宋体"/>
          <w:b/>
          <w:bCs/>
          <w:sz w:val="24"/>
          <w:szCs w:val="24"/>
        </w:rPr>
      </w:pPr>
    </w:p>
    <w:p w:rsidR="009F46F8" w:rsidRPr="00545414" w:rsidRDefault="008F6172" w:rsidP="009F46F8">
      <w:pPr>
        <w:tabs>
          <w:tab w:val="left" w:pos="420"/>
          <w:tab w:val="left" w:pos="8400"/>
        </w:tabs>
        <w:spacing w:line="600" w:lineRule="exact"/>
        <w:jc w:val="center"/>
        <w:textAlignment w:val="baseline"/>
        <w:rPr>
          <w:rFonts w:ascii="仿宋_GB2312" w:eastAsia="仿宋_GB2312"/>
          <w:color w:val="000000"/>
          <w:sz w:val="32"/>
          <w:szCs w:val="32"/>
        </w:rPr>
      </w:pPr>
      <w:r>
        <w:rPr>
          <w:rFonts w:ascii="仿宋_GB2312" w:eastAsia="仿宋_GB2312" w:hint="eastAsia"/>
          <w:color w:val="000000"/>
          <w:sz w:val="32"/>
          <w:szCs w:val="32"/>
        </w:rPr>
        <w:t>柳科协字</w:t>
      </w:r>
      <w:r w:rsidR="009F46F8" w:rsidRPr="00545414">
        <w:rPr>
          <w:rFonts w:ascii="仿宋_GB2312" w:eastAsia="仿宋_GB2312" w:hint="eastAsia"/>
          <w:color w:val="000000"/>
          <w:sz w:val="32"/>
          <w:szCs w:val="32"/>
        </w:rPr>
        <w:t>〔</w:t>
      </w:r>
      <w:r w:rsidR="009F46F8" w:rsidRPr="00545414">
        <w:rPr>
          <w:rFonts w:ascii="仿宋_GB2312" w:eastAsia="仿宋_GB2312"/>
          <w:color w:val="000000"/>
          <w:sz w:val="32"/>
          <w:szCs w:val="32"/>
        </w:rPr>
        <w:t>201</w:t>
      </w:r>
      <w:r w:rsidR="009F46F8" w:rsidRPr="00545414">
        <w:rPr>
          <w:rFonts w:ascii="仿宋_GB2312" w:eastAsia="仿宋_GB2312" w:hint="eastAsia"/>
          <w:color w:val="000000"/>
          <w:sz w:val="32"/>
          <w:szCs w:val="32"/>
        </w:rPr>
        <w:t>8〕</w:t>
      </w:r>
      <w:r w:rsidR="00AF6ABF">
        <w:rPr>
          <w:rFonts w:ascii="仿宋_GB2312" w:eastAsia="仿宋_GB2312" w:hint="eastAsia"/>
          <w:color w:val="000000"/>
          <w:sz w:val="32"/>
          <w:szCs w:val="32"/>
        </w:rPr>
        <w:t>93</w:t>
      </w:r>
      <w:r>
        <w:rPr>
          <w:rFonts w:ascii="仿宋_GB2312" w:eastAsia="仿宋_GB2312" w:hint="eastAsia"/>
          <w:color w:val="000000"/>
          <w:sz w:val="32"/>
          <w:szCs w:val="32"/>
        </w:rPr>
        <w:t xml:space="preserve"> </w:t>
      </w:r>
      <w:r w:rsidR="009F46F8" w:rsidRPr="00545414">
        <w:rPr>
          <w:rFonts w:ascii="仿宋_GB2312" w:eastAsia="仿宋_GB2312" w:hint="eastAsia"/>
          <w:color w:val="000000"/>
          <w:sz w:val="32"/>
          <w:szCs w:val="32"/>
        </w:rPr>
        <w:t>号</w:t>
      </w:r>
    </w:p>
    <w:p w:rsidR="009F46F8" w:rsidRDefault="009F46F8" w:rsidP="009F46F8">
      <w:pPr>
        <w:tabs>
          <w:tab w:val="left" w:pos="420"/>
          <w:tab w:val="left" w:pos="8400"/>
        </w:tabs>
        <w:spacing w:line="600" w:lineRule="exact"/>
        <w:textAlignment w:val="baseline"/>
        <w:rPr>
          <w:rFonts w:ascii="仿宋_GB2312" w:eastAsia="仿宋_GB2312"/>
          <w:color w:val="000000"/>
          <w:sz w:val="32"/>
          <w:szCs w:val="32"/>
        </w:rPr>
      </w:pPr>
    </w:p>
    <w:p w:rsidR="001219B3" w:rsidRPr="00545414" w:rsidRDefault="001219B3" w:rsidP="009F46F8">
      <w:pPr>
        <w:tabs>
          <w:tab w:val="left" w:pos="420"/>
          <w:tab w:val="left" w:pos="8400"/>
        </w:tabs>
        <w:spacing w:line="600" w:lineRule="exact"/>
        <w:textAlignment w:val="baseline"/>
        <w:rPr>
          <w:rFonts w:ascii="仿宋_GB2312" w:eastAsia="仿宋_GB2312"/>
          <w:color w:val="000000"/>
          <w:sz w:val="32"/>
          <w:szCs w:val="32"/>
        </w:rPr>
      </w:pPr>
    </w:p>
    <w:p w:rsidR="005B14D0" w:rsidRDefault="005B14D0" w:rsidP="00CE3C99">
      <w:pPr>
        <w:spacing w:line="600" w:lineRule="exact"/>
        <w:jc w:val="center"/>
        <w:rPr>
          <w:rFonts w:ascii="方正小标宋简体" w:eastAsia="方正小标宋简体"/>
          <w:sz w:val="44"/>
          <w:szCs w:val="44"/>
        </w:rPr>
      </w:pPr>
      <w:r w:rsidRPr="00900830">
        <w:rPr>
          <w:rFonts w:ascii="方正小标宋简体" w:eastAsia="方正小标宋简体" w:hint="eastAsia"/>
          <w:sz w:val="44"/>
          <w:szCs w:val="44"/>
        </w:rPr>
        <w:t>关于</w:t>
      </w:r>
      <w:r>
        <w:rPr>
          <w:rFonts w:ascii="方正小标宋简体" w:eastAsia="方正小标宋简体" w:hint="eastAsia"/>
          <w:sz w:val="44"/>
          <w:szCs w:val="44"/>
        </w:rPr>
        <w:t>印发</w:t>
      </w:r>
      <w:r w:rsidRPr="00900830">
        <w:rPr>
          <w:rFonts w:ascii="方正小标宋简体" w:eastAsia="方正小标宋简体" w:hint="eastAsia"/>
          <w:sz w:val="44"/>
          <w:szCs w:val="44"/>
        </w:rPr>
        <w:t>《</w:t>
      </w:r>
      <w:r w:rsidR="008F6172">
        <w:rPr>
          <w:rFonts w:ascii="方正小标宋简体" w:eastAsia="方正小标宋简体" w:hint="eastAsia"/>
          <w:sz w:val="44"/>
          <w:szCs w:val="44"/>
        </w:rPr>
        <w:t>柳州市</w:t>
      </w:r>
      <w:r w:rsidRPr="00900830">
        <w:rPr>
          <w:rFonts w:ascii="方正小标宋简体" w:eastAsia="方正小标宋简体" w:hint="eastAsia"/>
          <w:sz w:val="44"/>
          <w:szCs w:val="44"/>
        </w:rPr>
        <w:t>科协开展扶贫领域作风问题</w:t>
      </w:r>
    </w:p>
    <w:p w:rsidR="005B14D0" w:rsidRPr="00900830" w:rsidRDefault="005B14D0" w:rsidP="00CE3C99">
      <w:pPr>
        <w:spacing w:line="600" w:lineRule="exact"/>
        <w:jc w:val="center"/>
        <w:rPr>
          <w:rFonts w:ascii="方正小标宋简体" w:eastAsia="方正小标宋简体"/>
          <w:sz w:val="44"/>
          <w:szCs w:val="44"/>
        </w:rPr>
      </w:pPr>
      <w:r w:rsidRPr="00900830">
        <w:rPr>
          <w:rFonts w:ascii="方正小标宋简体" w:eastAsia="方正小标宋简体" w:hint="eastAsia"/>
          <w:sz w:val="44"/>
          <w:szCs w:val="44"/>
        </w:rPr>
        <w:t>专项治理实施方案》的通知</w:t>
      </w:r>
    </w:p>
    <w:p w:rsidR="005B14D0" w:rsidRPr="00CE3C99" w:rsidRDefault="005B14D0" w:rsidP="00CE3C99">
      <w:pPr>
        <w:spacing w:line="560" w:lineRule="exact"/>
        <w:ind w:firstLineChars="200" w:firstLine="640"/>
        <w:rPr>
          <w:rFonts w:ascii="楷体_GB2312" w:eastAsia="楷体_GB2312"/>
          <w:sz w:val="32"/>
          <w:szCs w:val="32"/>
        </w:rPr>
      </w:pPr>
    </w:p>
    <w:p w:rsidR="005B14D0" w:rsidRPr="00CE3C99" w:rsidRDefault="008F6172" w:rsidP="005060A5">
      <w:pPr>
        <w:spacing w:line="560" w:lineRule="exact"/>
        <w:rPr>
          <w:rFonts w:ascii="楷体_GB2312" w:eastAsia="楷体_GB2312"/>
          <w:sz w:val="32"/>
          <w:szCs w:val="32"/>
        </w:rPr>
      </w:pPr>
      <w:r>
        <w:rPr>
          <w:rFonts w:ascii="楷体_GB2312" w:eastAsia="楷体_GB2312" w:hint="eastAsia"/>
          <w:sz w:val="32"/>
          <w:szCs w:val="32"/>
        </w:rPr>
        <w:t>各县区科协，</w:t>
      </w:r>
      <w:r w:rsidR="005B14D0" w:rsidRPr="00CE3C99">
        <w:rPr>
          <w:rFonts w:ascii="楷体_GB2312" w:eastAsia="楷体_GB2312" w:hint="eastAsia"/>
          <w:sz w:val="32"/>
          <w:szCs w:val="32"/>
        </w:rPr>
        <w:t>各部室、</w:t>
      </w:r>
      <w:r>
        <w:rPr>
          <w:rFonts w:ascii="楷体_GB2312" w:eastAsia="楷体_GB2312" w:hint="eastAsia"/>
          <w:sz w:val="32"/>
          <w:szCs w:val="32"/>
        </w:rPr>
        <w:t>科技馆</w:t>
      </w:r>
      <w:r w:rsidR="005B14D0" w:rsidRPr="00CE3C99">
        <w:rPr>
          <w:rFonts w:ascii="楷体_GB2312" w:eastAsia="楷体_GB2312" w:hint="eastAsia"/>
          <w:sz w:val="32"/>
          <w:szCs w:val="32"/>
        </w:rPr>
        <w:t>：</w:t>
      </w:r>
    </w:p>
    <w:p w:rsidR="005B14D0" w:rsidRPr="00CE3C99" w:rsidRDefault="008F6172" w:rsidP="00CE3C99">
      <w:pPr>
        <w:spacing w:line="560" w:lineRule="exact"/>
        <w:ind w:firstLineChars="200" w:firstLine="640"/>
        <w:rPr>
          <w:rFonts w:ascii="楷体_GB2312" w:eastAsia="楷体_GB2312"/>
          <w:sz w:val="32"/>
          <w:szCs w:val="32"/>
        </w:rPr>
      </w:pPr>
      <w:r>
        <w:rPr>
          <w:rFonts w:ascii="楷体_GB2312" w:eastAsia="楷体_GB2312" w:hint="eastAsia"/>
          <w:sz w:val="32"/>
          <w:szCs w:val="32"/>
        </w:rPr>
        <w:t>现将《柳州市</w:t>
      </w:r>
      <w:r w:rsidR="005B14D0" w:rsidRPr="00CE3C99">
        <w:rPr>
          <w:rFonts w:ascii="楷体_GB2312" w:eastAsia="楷体_GB2312" w:hint="eastAsia"/>
          <w:sz w:val="32"/>
          <w:szCs w:val="32"/>
        </w:rPr>
        <w:t>科协开展扶贫领域作风问题专项治理实施方案》印发给你们，请结合实际，认真贯彻落实。</w:t>
      </w:r>
    </w:p>
    <w:p w:rsidR="00CE3C99" w:rsidRDefault="00CE3C99" w:rsidP="001219B3">
      <w:pPr>
        <w:spacing w:line="560" w:lineRule="exact"/>
        <w:rPr>
          <w:rFonts w:ascii="楷体_GB2312" w:eastAsia="楷体_GB2312"/>
          <w:sz w:val="32"/>
          <w:szCs w:val="32"/>
        </w:rPr>
      </w:pPr>
    </w:p>
    <w:p w:rsidR="00772565" w:rsidRPr="00CE3C99" w:rsidRDefault="00772565" w:rsidP="001219B3">
      <w:pPr>
        <w:spacing w:line="560" w:lineRule="exact"/>
        <w:rPr>
          <w:rFonts w:ascii="楷体_GB2312" w:eastAsia="楷体_GB2312"/>
          <w:sz w:val="32"/>
          <w:szCs w:val="32"/>
        </w:rPr>
      </w:pPr>
    </w:p>
    <w:p w:rsidR="005B14D0" w:rsidRPr="00CE3C99" w:rsidRDefault="00E3032B" w:rsidP="00E3032B">
      <w:pPr>
        <w:spacing w:line="560" w:lineRule="exact"/>
        <w:ind w:firstLineChars="1650" w:firstLine="5280"/>
        <w:rPr>
          <w:rFonts w:ascii="楷体_GB2312" w:eastAsia="楷体_GB2312"/>
          <w:sz w:val="32"/>
          <w:szCs w:val="32"/>
        </w:rPr>
      </w:pPr>
      <w:r>
        <w:rPr>
          <w:rFonts w:ascii="楷体_GB2312" w:eastAsia="楷体_GB2312" w:hint="eastAsia"/>
          <w:sz w:val="32"/>
          <w:szCs w:val="32"/>
        </w:rPr>
        <w:t>柳州市科学技术</w:t>
      </w:r>
      <w:r w:rsidR="008F6172">
        <w:rPr>
          <w:rFonts w:ascii="楷体_GB2312" w:eastAsia="楷体_GB2312" w:hint="eastAsia"/>
          <w:sz w:val="32"/>
          <w:szCs w:val="32"/>
        </w:rPr>
        <w:t>协会</w:t>
      </w:r>
    </w:p>
    <w:p w:rsidR="005B14D0" w:rsidRPr="00CE3C99" w:rsidRDefault="005B14D0" w:rsidP="001219B3">
      <w:pPr>
        <w:spacing w:line="560" w:lineRule="exact"/>
        <w:ind w:firstLineChars="1750" w:firstLine="5600"/>
        <w:rPr>
          <w:rFonts w:ascii="楷体_GB2312" w:eastAsia="楷体_GB2312"/>
          <w:sz w:val="32"/>
          <w:szCs w:val="32"/>
        </w:rPr>
      </w:pPr>
      <w:r w:rsidRPr="00CE3C99">
        <w:rPr>
          <w:rFonts w:ascii="楷体_GB2312" w:eastAsia="楷体_GB2312" w:hint="eastAsia"/>
          <w:sz w:val="32"/>
          <w:szCs w:val="32"/>
        </w:rPr>
        <w:t>2018年</w:t>
      </w:r>
      <w:r w:rsidR="00AF6ABF">
        <w:rPr>
          <w:rFonts w:ascii="楷体_GB2312" w:eastAsia="楷体_GB2312" w:hint="eastAsia"/>
          <w:sz w:val="32"/>
          <w:szCs w:val="32"/>
        </w:rPr>
        <w:t>8</w:t>
      </w:r>
      <w:r w:rsidRPr="00CE3C99">
        <w:rPr>
          <w:rFonts w:ascii="楷体_GB2312" w:eastAsia="楷体_GB2312" w:hint="eastAsia"/>
          <w:sz w:val="32"/>
          <w:szCs w:val="32"/>
        </w:rPr>
        <w:t>月</w:t>
      </w:r>
      <w:r w:rsidR="00AF6ABF">
        <w:rPr>
          <w:rFonts w:ascii="楷体_GB2312" w:eastAsia="楷体_GB2312" w:hint="eastAsia"/>
          <w:sz w:val="32"/>
          <w:szCs w:val="32"/>
        </w:rPr>
        <w:t>28</w:t>
      </w:r>
      <w:r w:rsidRPr="00CE3C99">
        <w:rPr>
          <w:rFonts w:ascii="楷体_GB2312" w:eastAsia="楷体_GB2312" w:hint="eastAsia"/>
          <w:sz w:val="32"/>
          <w:szCs w:val="32"/>
        </w:rPr>
        <w:t>日</w:t>
      </w:r>
    </w:p>
    <w:p w:rsidR="005B14D0" w:rsidRPr="00CE3C99" w:rsidRDefault="005B14D0" w:rsidP="00CE3C99">
      <w:pPr>
        <w:spacing w:line="560" w:lineRule="exact"/>
        <w:ind w:firstLineChars="200" w:firstLine="640"/>
        <w:rPr>
          <w:rFonts w:ascii="楷体_GB2312" w:eastAsia="楷体_GB2312"/>
          <w:sz w:val="32"/>
          <w:szCs w:val="32"/>
        </w:rPr>
      </w:pPr>
    </w:p>
    <w:p w:rsidR="008F6172" w:rsidRDefault="008F6172" w:rsidP="0021193D">
      <w:pPr>
        <w:spacing w:line="600" w:lineRule="exact"/>
        <w:jc w:val="center"/>
        <w:rPr>
          <w:rFonts w:ascii="方正小标宋简体" w:eastAsia="方正小标宋简体"/>
          <w:sz w:val="44"/>
          <w:szCs w:val="44"/>
        </w:rPr>
      </w:pPr>
    </w:p>
    <w:p w:rsidR="001219B3" w:rsidRDefault="001219B3" w:rsidP="0021193D">
      <w:pPr>
        <w:spacing w:line="600" w:lineRule="exact"/>
        <w:jc w:val="center"/>
        <w:rPr>
          <w:rFonts w:ascii="方正小标宋简体" w:eastAsia="方正小标宋简体"/>
          <w:sz w:val="44"/>
          <w:szCs w:val="44"/>
        </w:rPr>
      </w:pPr>
    </w:p>
    <w:p w:rsidR="00772565" w:rsidRDefault="00772565" w:rsidP="0021193D">
      <w:pPr>
        <w:spacing w:line="600" w:lineRule="exact"/>
        <w:jc w:val="center"/>
        <w:rPr>
          <w:rFonts w:ascii="方正小标宋简体" w:eastAsia="方正小标宋简体"/>
          <w:sz w:val="44"/>
          <w:szCs w:val="44"/>
        </w:rPr>
      </w:pPr>
    </w:p>
    <w:p w:rsidR="005B14D0" w:rsidRDefault="008F6172" w:rsidP="0021193D">
      <w:pPr>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柳州市</w:t>
      </w:r>
      <w:r w:rsidR="005B14D0" w:rsidRPr="00900830">
        <w:rPr>
          <w:rFonts w:ascii="方正小标宋简体" w:eastAsia="方正小标宋简体" w:hint="eastAsia"/>
          <w:sz w:val="44"/>
          <w:szCs w:val="44"/>
        </w:rPr>
        <w:t>科协开展扶贫领域作风问题</w:t>
      </w:r>
    </w:p>
    <w:p w:rsidR="005B14D0" w:rsidRPr="00900830" w:rsidRDefault="005B14D0" w:rsidP="0021193D">
      <w:pPr>
        <w:spacing w:line="600" w:lineRule="exact"/>
        <w:jc w:val="center"/>
        <w:rPr>
          <w:rFonts w:ascii="方正小标宋简体" w:eastAsia="方正小标宋简体"/>
          <w:sz w:val="44"/>
          <w:szCs w:val="44"/>
        </w:rPr>
      </w:pPr>
      <w:r w:rsidRPr="00900830">
        <w:rPr>
          <w:rFonts w:ascii="方正小标宋简体" w:eastAsia="方正小标宋简体" w:hint="eastAsia"/>
          <w:sz w:val="44"/>
          <w:szCs w:val="44"/>
        </w:rPr>
        <w:t>专项治理实施方案</w:t>
      </w:r>
    </w:p>
    <w:p w:rsidR="005B14D0" w:rsidRPr="00B8722D" w:rsidRDefault="005B14D0" w:rsidP="00B8722D">
      <w:pPr>
        <w:spacing w:line="540" w:lineRule="exact"/>
        <w:ind w:firstLineChars="200" w:firstLine="640"/>
        <w:rPr>
          <w:rFonts w:ascii="仿宋_GB2312" w:eastAsia="仿宋_GB2312"/>
          <w:sz w:val="32"/>
          <w:szCs w:val="32"/>
        </w:rPr>
      </w:pPr>
    </w:p>
    <w:p w:rsidR="005B14D0" w:rsidRPr="00B8722D" w:rsidRDefault="005B14D0" w:rsidP="00B8722D">
      <w:pPr>
        <w:spacing w:line="540" w:lineRule="exact"/>
        <w:ind w:firstLineChars="200" w:firstLine="640"/>
        <w:rPr>
          <w:rFonts w:ascii="仿宋_GB2312" w:eastAsia="仿宋_GB2312"/>
          <w:sz w:val="32"/>
          <w:szCs w:val="32"/>
        </w:rPr>
      </w:pPr>
      <w:r w:rsidRPr="00B8722D">
        <w:rPr>
          <w:rFonts w:ascii="仿宋_GB2312" w:eastAsia="仿宋_GB2312" w:hint="eastAsia"/>
          <w:sz w:val="32"/>
          <w:szCs w:val="32"/>
        </w:rPr>
        <w:t>为全面贯彻党的十九大精神，认真贯彻落实习近平总书记关于开展扶贫领域腐败和作风问题专项治理的重要指示精神，根据《国务院扶贫开发领导小组关于开展扶贫领域作风问题专项治理的通知》《自治区扶贫开发领导小组印发&lt;关于开展扶贫领域作风问题专项治理实施方案&gt;的通知》《关于印发2018年全国科技助力精准扶贫工作要点的通知》</w:t>
      </w:r>
      <w:r w:rsidR="008F6172" w:rsidRPr="008F6172">
        <w:rPr>
          <w:rFonts w:ascii="仿宋_GB2312" w:eastAsia="仿宋_GB2312" w:hint="eastAsia"/>
          <w:sz w:val="32"/>
          <w:szCs w:val="32"/>
        </w:rPr>
        <w:t>《广西科协开展扶贫领域作风问题专项治理实施方案》</w:t>
      </w:r>
      <w:r w:rsidRPr="008F6172">
        <w:rPr>
          <w:rFonts w:ascii="仿宋_GB2312" w:eastAsia="仿宋_GB2312" w:hint="eastAsia"/>
          <w:sz w:val="32"/>
          <w:szCs w:val="32"/>
        </w:rPr>
        <w:t>要求，</w:t>
      </w:r>
      <w:r w:rsidR="008F6172">
        <w:rPr>
          <w:rFonts w:ascii="仿宋_GB2312" w:eastAsia="仿宋_GB2312" w:hint="eastAsia"/>
          <w:sz w:val="32"/>
          <w:szCs w:val="32"/>
        </w:rPr>
        <w:t>柳州市</w:t>
      </w:r>
      <w:r w:rsidRPr="00B8722D">
        <w:rPr>
          <w:rFonts w:ascii="仿宋_GB2312" w:eastAsia="仿宋_GB2312" w:hint="eastAsia"/>
          <w:sz w:val="32"/>
          <w:szCs w:val="32"/>
        </w:rPr>
        <w:t>科协决定将2018年作为脱贫攻坚作风建设年，针对科技助力精准扶贫工作开展扶贫领域作风问题专项治理。为确保专项治理工作顺利开展，特制定本方案。</w:t>
      </w:r>
    </w:p>
    <w:p w:rsidR="005B14D0" w:rsidRPr="00B8722D" w:rsidRDefault="005B14D0" w:rsidP="00B8722D">
      <w:pPr>
        <w:spacing w:line="540" w:lineRule="exact"/>
        <w:ind w:firstLineChars="200" w:firstLine="640"/>
        <w:rPr>
          <w:rFonts w:ascii="黑体" w:eastAsia="黑体" w:hAnsi="黑体"/>
          <w:sz w:val="32"/>
          <w:szCs w:val="32"/>
        </w:rPr>
      </w:pPr>
      <w:r w:rsidRPr="00B8722D">
        <w:rPr>
          <w:rFonts w:ascii="黑体" w:eastAsia="黑体" w:hAnsi="黑体" w:hint="eastAsia"/>
          <w:sz w:val="32"/>
          <w:szCs w:val="32"/>
        </w:rPr>
        <w:t>一、指导思想</w:t>
      </w:r>
    </w:p>
    <w:p w:rsidR="005B14D0" w:rsidRPr="00B8722D" w:rsidRDefault="005B14D0" w:rsidP="00B8722D">
      <w:pPr>
        <w:spacing w:line="540" w:lineRule="exact"/>
        <w:ind w:firstLineChars="200" w:firstLine="640"/>
        <w:rPr>
          <w:rFonts w:ascii="仿宋_GB2312" w:eastAsia="仿宋_GB2312"/>
          <w:sz w:val="32"/>
          <w:szCs w:val="32"/>
        </w:rPr>
      </w:pPr>
      <w:r w:rsidRPr="00B8722D">
        <w:rPr>
          <w:rFonts w:ascii="仿宋_GB2312" w:eastAsia="仿宋_GB2312" w:hint="eastAsia"/>
          <w:sz w:val="32"/>
          <w:szCs w:val="32"/>
        </w:rPr>
        <w:t>全面贯彻党的十九大精神，以习近平新时代中国特色社会主义思想为指导，坚决贯彻落实中央、自治区和中国科协关于脱贫攻坚的各项决策部署，坚持精准扶贫精准脱贫基本方略，强化目标导向，强化责任担当，强化问题意识，全面系统清除作风问题形成根源，较真碰硬压缩作风问题滋生空间，严惩严治形成对作风问题的强大震慑，标本兼治构建扶贫领域作风建设长效机制，推动扶贫领域作风明显改善，促进脱贫攻坚各项政策措施全面落实，确保如期完成科技助力精准扶贫工作目标任务。</w:t>
      </w:r>
    </w:p>
    <w:p w:rsidR="005B14D0" w:rsidRPr="00B8722D" w:rsidRDefault="005B14D0" w:rsidP="00B8722D">
      <w:pPr>
        <w:spacing w:line="540" w:lineRule="exact"/>
        <w:ind w:firstLineChars="200" w:firstLine="640"/>
        <w:rPr>
          <w:rFonts w:ascii="黑体" w:eastAsia="黑体" w:hAnsi="黑体"/>
          <w:sz w:val="32"/>
          <w:szCs w:val="32"/>
        </w:rPr>
      </w:pPr>
      <w:r w:rsidRPr="00B8722D">
        <w:rPr>
          <w:rFonts w:ascii="黑体" w:eastAsia="黑体" w:hAnsi="黑体" w:hint="eastAsia"/>
          <w:sz w:val="32"/>
          <w:szCs w:val="32"/>
        </w:rPr>
        <w:t>二、基本原则</w:t>
      </w:r>
    </w:p>
    <w:p w:rsidR="005B14D0" w:rsidRPr="00B8722D" w:rsidRDefault="005B14D0" w:rsidP="00772565">
      <w:pPr>
        <w:spacing w:line="540" w:lineRule="exact"/>
        <w:ind w:firstLineChars="200" w:firstLine="640"/>
        <w:rPr>
          <w:rFonts w:ascii="仿宋_GB2312" w:eastAsia="仿宋_GB2312"/>
          <w:sz w:val="32"/>
          <w:szCs w:val="32"/>
        </w:rPr>
      </w:pPr>
      <w:r w:rsidRPr="00B8722D">
        <w:rPr>
          <w:rFonts w:ascii="楷体_GB2312" w:eastAsia="楷体_GB2312" w:hint="eastAsia"/>
          <w:sz w:val="32"/>
          <w:szCs w:val="32"/>
        </w:rPr>
        <w:t>（一）坚持统一部署与分工负责相结合。</w:t>
      </w:r>
      <w:r w:rsidR="008F6172">
        <w:rPr>
          <w:rFonts w:ascii="仿宋_GB2312" w:eastAsia="仿宋_GB2312" w:hint="eastAsia"/>
          <w:sz w:val="32"/>
          <w:szCs w:val="32"/>
        </w:rPr>
        <w:t>柳州市</w:t>
      </w:r>
      <w:r w:rsidRPr="00B8722D">
        <w:rPr>
          <w:rFonts w:ascii="仿宋_GB2312" w:eastAsia="仿宋_GB2312" w:hint="eastAsia"/>
          <w:sz w:val="32"/>
          <w:szCs w:val="32"/>
        </w:rPr>
        <w:t>科协统一部署，明确专项治理总体要求，各单位各部门按照职责分工，围绕</w:t>
      </w:r>
      <w:r w:rsidRPr="00B8722D">
        <w:rPr>
          <w:rFonts w:ascii="仿宋_GB2312" w:eastAsia="仿宋_GB2312" w:hint="eastAsia"/>
          <w:sz w:val="32"/>
          <w:szCs w:val="32"/>
        </w:rPr>
        <w:lastRenderedPageBreak/>
        <w:t>本单位本部门扶贫工作存在的作风问题开展专项治理。</w:t>
      </w:r>
    </w:p>
    <w:p w:rsidR="005B14D0" w:rsidRPr="00B8722D" w:rsidRDefault="005B14D0" w:rsidP="00772565">
      <w:pPr>
        <w:spacing w:line="540" w:lineRule="exact"/>
        <w:ind w:firstLineChars="200" w:firstLine="640"/>
        <w:rPr>
          <w:rFonts w:ascii="仿宋_GB2312" w:eastAsia="仿宋_GB2312"/>
          <w:sz w:val="32"/>
          <w:szCs w:val="32"/>
        </w:rPr>
      </w:pPr>
      <w:r w:rsidRPr="00B8722D">
        <w:rPr>
          <w:rFonts w:ascii="楷体_GB2312" w:eastAsia="楷体_GB2312" w:hint="eastAsia"/>
          <w:sz w:val="32"/>
          <w:szCs w:val="32"/>
        </w:rPr>
        <w:t>（二）坚持以上率下与加强指导相结合。</w:t>
      </w:r>
      <w:r w:rsidR="008F6172">
        <w:rPr>
          <w:rFonts w:ascii="仿宋_GB2312" w:eastAsia="仿宋_GB2312" w:hint="eastAsia"/>
          <w:sz w:val="32"/>
          <w:szCs w:val="32"/>
        </w:rPr>
        <w:t>柳州市</w:t>
      </w:r>
      <w:r w:rsidRPr="00B8722D">
        <w:rPr>
          <w:rFonts w:ascii="仿宋_GB2312" w:eastAsia="仿宋_GB2312" w:hint="eastAsia"/>
          <w:sz w:val="32"/>
          <w:szCs w:val="32"/>
        </w:rPr>
        <w:t>科协带头示范，以严肃的态度、严格的标准、严明的纪律抓好自身作风建设，并指导各单位各部门加强作风建设，解决存在的突出问题。</w:t>
      </w:r>
    </w:p>
    <w:p w:rsidR="001219B3" w:rsidRDefault="005B14D0" w:rsidP="001219B3">
      <w:pPr>
        <w:spacing w:line="540" w:lineRule="exact"/>
        <w:ind w:firstLineChars="200" w:firstLine="640"/>
        <w:rPr>
          <w:rFonts w:ascii="仿宋_GB2312" w:eastAsia="仿宋_GB2312"/>
          <w:sz w:val="32"/>
          <w:szCs w:val="32"/>
        </w:rPr>
      </w:pPr>
      <w:r w:rsidRPr="00B8722D">
        <w:rPr>
          <w:rFonts w:ascii="楷体_GB2312" w:eastAsia="楷体_GB2312" w:hint="eastAsia"/>
          <w:sz w:val="32"/>
          <w:szCs w:val="32"/>
        </w:rPr>
        <w:t>（三）坚持立行立改与制度建设相结合。</w:t>
      </w:r>
      <w:r w:rsidRPr="00B8722D">
        <w:rPr>
          <w:rFonts w:ascii="仿宋_GB2312" w:eastAsia="仿宋_GB2312" w:hint="eastAsia"/>
          <w:sz w:val="32"/>
          <w:szCs w:val="32"/>
        </w:rPr>
        <w:t>对影响脱贫攻坚政策措施落实的突出问题，对基层干部反映强烈的问题，对损害群众利益的行为，迅速纠正，坚决整改。追根溯源，举一反三，完善政策措施，加强制度建设，扎紧制度笼子。</w:t>
      </w:r>
    </w:p>
    <w:p w:rsidR="005B14D0" w:rsidRPr="00B8722D" w:rsidRDefault="005B14D0" w:rsidP="001219B3">
      <w:pPr>
        <w:spacing w:line="540" w:lineRule="exact"/>
        <w:ind w:firstLineChars="200" w:firstLine="640"/>
        <w:rPr>
          <w:rFonts w:ascii="仿宋_GB2312" w:eastAsia="仿宋_GB2312"/>
          <w:sz w:val="32"/>
          <w:szCs w:val="32"/>
        </w:rPr>
      </w:pPr>
      <w:r w:rsidRPr="00B8722D">
        <w:rPr>
          <w:rFonts w:ascii="楷体_GB2312" w:eastAsia="楷体_GB2312" w:hint="eastAsia"/>
          <w:sz w:val="32"/>
          <w:szCs w:val="32"/>
        </w:rPr>
        <w:t>（四）坚持集中突破与持续推进相结合。</w:t>
      </w:r>
      <w:r w:rsidRPr="00B8722D">
        <w:rPr>
          <w:rFonts w:ascii="仿宋_GB2312" w:eastAsia="仿宋_GB2312" w:hint="eastAsia"/>
          <w:sz w:val="32"/>
          <w:szCs w:val="32"/>
        </w:rPr>
        <w:t>用1年左右时间，集中力量解决突出问题，确保取得阶段性成效。将作风建设贯穿脱贫攻坚全过程，持续推进。</w:t>
      </w:r>
    </w:p>
    <w:p w:rsidR="005B14D0" w:rsidRPr="00447E6A" w:rsidRDefault="005B14D0" w:rsidP="00B8722D">
      <w:pPr>
        <w:spacing w:line="540" w:lineRule="exact"/>
        <w:ind w:firstLineChars="200" w:firstLine="640"/>
        <w:rPr>
          <w:rFonts w:ascii="黑体" w:eastAsia="黑体" w:hAnsi="黑体"/>
          <w:sz w:val="32"/>
          <w:szCs w:val="32"/>
        </w:rPr>
      </w:pPr>
      <w:r w:rsidRPr="00447E6A">
        <w:rPr>
          <w:rFonts w:ascii="黑体" w:eastAsia="黑体" w:hAnsi="黑体" w:hint="eastAsia"/>
          <w:sz w:val="32"/>
          <w:szCs w:val="32"/>
        </w:rPr>
        <w:t>三、整治重点和工作措施</w:t>
      </w:r>
    </w:p>
    <w:p w:rsidR="005B14D0" w:rsidRPr="00447E6A" w:rsidRDefault="005B14D0" w:rsidP="00B8722D">
      <w:pPr>
        <w:spacing w:line="540" w:lineRule="exact"/>
        <w:ind w:firstLineChars="200" w:firstLine="640"/>
        <w:rPr>
          <w:rFonts w:ascii="楷体_GB2312" w:eastAsia="楷体_GB2312"/>
          <w:sz w:val="32"/>
          <w:szCs w:val="32"/>
        </w:rPr>
      </w:pPr>
      <w:r w:rsidRPr="00447E6A">
        <w:rPr>
          <w:rFonts w:ascii="楷体_GB2312" w:eastAsia="楷体_GB2312" w:hint="eastAsia"/>
          <w:sz w:val="32"/>
          <w:szCs w:val="32"/>
        </w:rPr>
        <w:t>（一）关于“四个意识”不强方面</w:t>
      </w:r>
    </w:p>
    <w:p w:rsidR="005B14D0" w:rsidRPr="00447E6A" w:rsidRDefault="005B14D0" w:rsidP="00447E6A">
      <w:pPr>
        <w:spacing w:line="540" w:lineRule="exact"/>
        <w:ind w:firstLineChars="200" w:firstLine="643"/>
        <w:rPr>
          <w:rFonts w:ascii="仿宋_GB2312" w:eastAsia="仿宋_GB2312"/>
          <w:b/>
          <w:sz w:val="32"/>
          <w:szCs w:val="32"/>
        </w:rPr>
      </w:pPr>
      <w:r w:rsidRPr="00447E6A">
        <w:rPr>
          <w:rFonts w:ascii="仿宋_GB2312" w:eastAsia="仿宋_GB2312" w:hint="eastAsia"/>
          <w:b/>
          <w:sz w:val="32"/>
          <w:szCs w:val="32"/>
        </w:rPr>
        <w:t>1．对脱贫攻坚的重要性艰巨性紧迫性认识不足，没有作为重大政治任务进行安排部署。</w:t>
      </w:r>
    </w:p>
    <w:p w:rsidR="005B14D0" w:rsidRPr="00B8722D" w:rsidRDefault="005B14D0" w:rsidP="00B8722D">
      <w:pPr>
        <w:spacing w:line="540" w:lineRule="exact"/>
        <w:ind w:firstLineChars="200" w:firstLine="640"/>
        <w:rPr>
          <w:rFonts w:ascii="仿宋_GB2312" w:eastAsia="仿宋_GB2312"/>
          <w:sz w:val="32"/>
          <w:szCs w:val="32"/>
        </w:rPr>
      </w:pPr>
      <w:r w:rsidRPr="00B8722D">
        <w:rPr>
          <w:rFonts w:ascii="仿宋_GB2312" w:eastAsia="仿宋_GB2312" w:hint="eastAsia"/>
          <w:sz w:val="32"/>
          <w:szCs w:val="32"/>
        </w:rPr>
        <w:t>工作措施：认真组织广大领导干部深入学习党的十九大、自治区扶贫开发领导小组和中国科协关于科技助力精准扶贫的新部署新要求，认清我区扶贫面临的形势和任务，切实把脱贫攻坚作为最大的政治责任、最大的民生工程、最大的发展机遇，进一步增强打赢脱贫攻坚战的责任感、使命感和紧迫感。</w:t>
      </w:r>
    </w:p>
    <w:p w:rsidR="005B14D0" w:rsidRPr="00447E6A" w:rsidRDefault="005B14D0" w:rsidP="00447E6A">
      <w:pPr>
        <w:spacing w:line="540" w:lineRule="exact"/>
        <w:ind w:firstLineChars="200" w:firstLine="643"/>
        <w:rPr>
          <w:rFonts w:ascii="仿宋_GB2312" w:eastAsia="仿宋_GB2312"/>
          <w:b/>
          <w:sz w:val="32"/>
          <w:szCs w:val="32"/>
        </w:rPr>
      </w:pPr>
      <w:r w:rsidRPr="00447E6A">
        <w:rPr>
          <w:rFonts w:ascii="仿宋_GB2312" w:eastAsia="仿宋_GB2312" w:hint="eastAsia"/>
          <w:b/>
          <w:sz w:val="32"/>
          <w:szCs w:val="32"/>
        </w:rPr>
        <w:t>2．对中央、自治区</w:t>
      </w:r>
      <w:r w:rsidR="00141BFE">
        <w:rPr>
          <w:rFonts w:ascii="仿宋_GB2312" w:eastAsia="仿宋_GB2312" w:hint="eastAsia"/>
          <w:b/>
          <w:sz w:val="32"/>
          <w:szCs w:val="32"/>
        </w:rPr>
        <w:t>、柳州市</w:t>
      </w:r>
      <w:r w:rsidRPr="00447E6A">
        <w:rPr>
          <w:rFonts w:ascii="仿宋_GB2312" w:eastAsia="仿宋_GB2312" w:hint="eastAsia"/>
          <w:b/>
          <w:sz w:val="32"/>
          <w:szCs w:val="32"/>
        </w:rPr>
        <w:t>脱贫攻坚决策部署和政策措施贯彻不力，制定配套措施、细化落实方案、推进组织实施不及时不到位。</w:t>
      </w:r>
    </w:p>
    <w:p w:rsidR="005B14D0" w:rsidRPr="00B8722D" w:rsidRDefault="00141BFE" w:rsidP="00B8722D">
      <w:pPr>
        <w:spacing w:line="540" w:lineRule="exact"/>
        <w:ind w:firstLineChars="200" w:firstLine="640"/>
        <w:rPr>
          <w:rFonts w:ascii="仿宋_GB2312" w:eastAsia="仿宋_GB2312"/>
          <w:sz w:val="32"/>
          <w:szCs w:val="32"/>
        </w:rPr>
      </w:pPr>
      <w:r>
        <w:rPr>
          <w:rFonts w:ascii="仿宋_GB2312" w:eastAsia="仿宋_GB2312" w:hint="eastAsia"/>
          <w:sz w:val="32"/>
          <w:szCs w:val="32"/>
        </w:rPr>
        <w:t>工作措施：认真学习贯彻中央、</w:t>
      </w:r>
      <w:r w:rsidR="005B14D0" w:rsidRPr="00B8722D">
        <w:rPr>
          <w:rFonts w:ascii="仿宋_GB2312" w:eastAsia="仿宋_GB2312" w:hint="eastAsia"/>
          <w:sz w:val="32"/>
          <w:szCs w:val="32"/>
        </w:rPr>
        <w:t>自治区</w:t>
      </w:r>
      <w:r>
        <w:rPr>
          <w:rFonts w:ascii="仿宋_GB2312" w:eastAsia="仿宋_GB2312" w:hint="eastAsia"/>
          <w:sz w:val="32"/>
          <w:szCs w:val="32"/>
        </w:rPr>
        <w:t>和柳州市</w:t>
      </w:r>
      <w:r w:rsidR="005B14D0" w:rsidRPr="00B8722D">
        <w:rPr>
          <w:rFonts w:ascii="仿宋_GB2312" w:eastAsia="仿宋_GB2312" w:hint="eastAsia"/>
          <w:sz w:val="32"/>
          <w:szCs w:val="32"/>
        </w:rPr>
        <w:t>关于扶贫攻</w:t>
      </w:r>
      <w:r w:rsidR="005B14D0" w:rsidRPr="00B8722D">
        <w:rPr>
          <w:rFonts w:ascii="仿宋_GB2312" w:eastAsia="仿宋_GB2312" w:hint="eastAsia"/>
          <w:sz w:val="32"/>
          <w:szCs w:val="32"/>
        </w:rPr>
        <w:lastRenderedPageBreak/>
        <w:t>坚各项决策部署和措施，结合实际，制定方案，细化措施，采取强有力举措，抓好贯彻落实。</w:t>
      </w:r>
    </w:p>
    <w:p w:rsidR="005B14D0" w:rsidRPr="00447E6A" w:rsidRDefault="005B14D0" w:rsidP="00447E6A">
      <w:pPr>
        <w:spacing w:line="540" w:lineRule="exact"/>
        <w:ind w:firstLineChars="200" w:firstLine="643"/>
        <w:rPr>
          <w:rFonts w:ascii="仿宋_GB2312" w:eastAsia="仿宋_GB2312"/>
          <w:b/>
          <w:sz w:val="32"/>
          <w:szCs w:val="32"/>
        </w:rPr>
      </w:pPr>
      <w:r w:rsidRPr="00447E6A">
        <w:rPr>
          <w:rFonts w:ascii="仿宋_GB2312" w:eastAsia="仿宋_GB2312" w:hint="eastAsia"/>
          <w:b/>
          <w:sz w:val="32"/>
          <w:szCs w:val="32"/>
        </w:rPr>
        <w:t>3．推动落实精准扶贫精准脱贫基本方略认识不到位，行动不坚决，以行业发展代替精准扶贫。</w:t>
      </w:r>
    </w:p>
    <w:p w:rsidR="005B14D0" w:rsidRPr="00B8722D" w:rsidRDefault="005B14D0" w:rsidP="00B8722D">
      <w:pPr>
        <w:spacing w:line="540" w:lineRule="exact"/>
        <w:ind w:firstLineChars="200" w:firstLine="640"/>
        <w:rPr>
          <w:rFonts w:ascii="仿宋_GB2312" w:eastAsia="仿宋_GB2312"/>
          <w:sz w:val="32"/>
          <w:szCs w:val="32"/>
        </w:rPr>
      </w:pPr>
      <w:r w:rsidRPr="00B8722D">
        <w:rPr>
          <w:rFonts w:ascii="仿宋_GB2312" w:eastAsia="仿宋_GB2312" w:hint="eastAsia"/>
          <w:sz w:val="32"/>
          <w:szCs w:val="32"/>
        </w:rPr>
        <w:t>工作措施：坚持精准扶贫精准脱贫基本方略，聚焦贫困人口、贫困村、贫困县，创新科技助力扶贫方式，精准发力，推动科技扶贫精准脱贫。</w:t>
      </w:r>
    </w:p>
    <w:p w:rsidR="005B14D0" w:rsidRPr="00447E6A" w:rsidRDefault="005B14D0" w:rsidP="00B8722D">
      <w:pPr>
        <w:spacing w:line="540" w:lineRule="exact"/>
        <w:ind w:firstLineChars="200" w:firstLine="640"/>
        <w:rPr>
          <w:rFonts w:ascii="楷体_GB2312" w:eastAsia="楷体_GB2312"/>
          <w:sz w:val="32"/>
          <w:szCs w:val="32"/>
        </w:rPr>
      </w:pPr>
      <w:r w:rsidRPr="00447E6A">
        <w:rPr>
          <w:rFonts w:ascii="楷体_GB2312" w:eastAsia="楷体_GB2312" w:hint="eastAsia"/>
          <w:sz w:val="32"/>
          <w:szCs w:val="32"/>
        </w:rPr>
        <w:t>（二）关于责任落实不到位方面</w:t>
      </w:r>
    </w:p>
    <w:p w:rsidR="005B14D0" w:rsidRPr="00447E6A" w:rsidRDefault="005B14D0" w:rsidP="00447E6A">
      <w:pPr>
        <w:spacing w:line="540" w:lineRule="exact"/>
        <w:ind w:firstLineChars="200" w:firstLine="643"/>
        <w:rPr>
          <w:rFonts w:ascii="仿宋_GB2312" w:eastAsia="仿宋_GB2312"/>
          <w:b/>
          <w:sz w:val="32"/>
          <w:szCs w:val="32"/>
        </w:rPr>
      </w:pPr>
      <w:r w:rsidRPr="00447E6A">
        <w:rPr>
          <w:rFonts w:ascii="仿宋_GB2312" w:eastAsia="仿宋_GB2312" w:hint="eastAsia"/>
          <w:b/>
          <w:sz w:val="32"/>
          <w:szCs w:val="32"/>
        </w:rPr>
        <w:t>4．领导责任落实不到位，主要负责同志研究指导不够，履行主体责任和监督责任不力，分管负责同志工作不深入不扎实，具体负责处室、单位责任不明确不落实。</w:t>
      </w:r>
    </w:p>
    <w:p w:rsidR="005B14D0" w:rsidRPr="00B8722D" w:rsidRDefault="005B14D0" w:rsidP="00B8722D">
      <w:pPr>
        <w:spacing w:line="540" w:lineRule="exact"/>
        <w:ind w:firstLineChars="200" w:firstLine="640"/>
        <w:rPr>
          <w:rFonts w:ascii="仿宋_GB2312" w:eastAsia="仿宋_GB2312"/>
          <w:sz w:val="32"/>
          <w:szCs w:val="32"/>
        </w:rPr>
      </w:pPr>
      <w:r w:rsidRPr="00B8722D">
        <w:rPr>
          <w:rFonts w:ascii="仿宋_GB2312" w:eastAsia="仿宋_GB2312" w:hint="eastAsia"/>
          <w:sz w:val="32"/>
          <w:szCs w:val="32"/>
        </w:rPr>
        <w:t>工作措施：严格按照《广西壮族自治区脱贫攻坚责任制实施细则》规定，落实扶贫工作机制。严格实行“一把手”负总责的扶贫责任制，主要负责同志对科技扶贫工作亲自部署、亲自检查、亲自协调解决重大问题。分管负责同志具体负责抓工作落实，深入一线督导指挥，及时研究解决扶贫工作中遇到的困难和问题。各单位各部门要立足工作职能，认真履行科技助力精准扶贫责任，合力推进科技扶贫精准脱贫。</w:t>
      </w:r>
    </w:p>
    <w:p w:rsidR="005B14D0" w:rsidRPr="00447E6A" w:rsidRDefault="005B14D0" w:rsidP="00447E6A">
      <w:pPr>
        <w:spacing w:line="540" w:lineRule="exact"/>
        <w:ind w:firstLineChars="200" w:firstLine="643"/>
        <w:rPr>
          <w:rFonts w:ascii="仿宋_GB2312" w:eastAsia="仿宋_GB2312"/>
          <w:b/>
          <w:sz w:val="32"/>
          <w:szCs w:val="32"/>
        </w:rPr>
      </w:pPr>
      <w:r w:rsidRPr="00447E6A">
        <w:rPr>
          <w:rFonts w:ascii="仿宋_GB2312" w:eastAsia="仿宋_GB2312" w:hint="eastAsia"/>
          <w:b/>
          <w:sz w:val="32"/>
          <w:szCs w:val="32"/>
        </w:rPr>
        <w:t>5．对已出台政策措施的实施指导督促不够，政策停留在纸面上或实施效果不明显。</w:t>
      </w:r>
    </w:p>
    <w:p w:rsidR="005B14D0" w:rsidRPr="00B8722D" w:rsidRDefault="00141BFE" w:rsidP="00141BFE">
      <w:pPr>
        <w:spacing w:line="540" w:lineRule="exact"/>
        <w:ind w:firstLineChars="200" w:firstLine="640"/>
        <w:rPr>
          <w:rFonts w:ascii="仿宋_GB2312" w:eastAsia="仿宋_GB2312"/>
          <w:sz w:val="32"/>
          <w:szCs w:val="32"/>
        </w:rPr>
      </w:pPr>
      <w:r>
        <w:rPr>
          <w:rFonts w:ascii="仿宋_GB2312" w:eastAsia="仿宋_GB2312" w:hint="eastAsia"/>
          <w:sz w:val="32"/>
          <w:szCs w:val="32"/>
        </w:rPr>
        <w:t>工作措施：对中央、</w:t>
      </w:r>
      <w:r w:rsidR="005B14D0" w:rsidRPr="00B8722D">
        <w:rPr>
          <w:rFonts w:ascii="仿宋_GB2312" w:eastAsia="仿宋_GB2312" w:hint="eastAsia"/>
          <w:sz w:val="32"/>
          <w:szCs w:val="32"/>
        </w:rPr>
        <w:t>自治区</w:t>
      </w:r>
      <w:r>
        <w:rPr>
          <w:rFonts w:ascii="仿宋_GB2312" w:eastAsia="仿宋_GB2312" w:hint="eastAsia"/>
          <w:sz w:val="32"/>
          <w:szCs w:val="32"/>
        </w:rPr>
        <w:t>和柳州市</w:t>
      </w:r>
      <w:r w:rsidR="005B14D0" w:rsidRPr="00B8722D">
        <w:rPr>
          <w:rFonts w:ascii="仿宋_GB2312" w:eastAsia="仿宋_GB2312" w:hint="eastAsia"/>
          <w:sz w:val="32"/>
          <w:szCs w:val="32"/>
        </w:rPr>
        <w:t>已出台的扶贫政策措施进一步梳理，在带头落实的同时，督促指导各单位各部门落实，并加强监测跟踪，及时研究解决落实过程中遇到的困难和问题，凸显科技创新创业带动贫困户脱贫效果。督促检查要从严要求，</w:t>
      </w:r>
      <w:r w:rsidR="005B14D0" w:rsidRPr="00B8722D">
        <w:rPr>
          <w:rFonts w:ascii="仿宋_GB2312" w:eastAsia="仿宋_GB2312" w:hint="eastAsia"/>
          <w:sz w:val="32"/>
          <w:szCs w:val="32"/>
        </w:rPr>
        <w:lastRenderedPageBreak/>
        <w:t>敢较真碰硬，对落实不力的相关责任人约谈提醒，推动政策措施落地见效。</w:t>
      </w:r>
    </w:p>
    <w:p w:rsidR="005B14D0" w:rsidRPr="00447E6A" w:rsidRDefault="005B14D0" w:rsidP="00447E6A">
      <w:pPr>
        <w:spacing w:line="540" w:lineRule="exact"/>
        <w:ind w:firstLineChars="200" w:firstLine="643"/>
        <w:rPr>
          <w:rFonts w:ascii="仿宋_GB2312" w:eastAsia="仿宋_GB2312"/>
          <w:b/>
          <w:sz w:val="32"/>
          <w:szCs w:val="32"/>
        </w:rPr>
      </w:pPr>
      <w:r w:rsidRPr="00447E6A">
        <w:rPr>
          <w:rFonts w:ascii="仿宋_GB2312" w:eastAsia="仿宋_GB2312" w:hint="eastAsia"/>
          <w:b/>
          <w:sz w:val="32"/>
          <w:szCs w:val="32"/>
        </w:rPr>
        <w:t>6．对本地区本单位本系统的扶贫工作指导不够，没有形成系统合力。</w:t>
      </w:r>
    </w:p>
    <w:p w:rsidR="005B14D0" w:rsidRPr="00B8722D" w:rsidRDefault="005B14D0" w:rsidP="00B8722D">
      <w:pPr>
        <w:spacing w:line="540" w:lineRule="exact"/>
        <w:ind w:firstLineChars="200" w:firstLine="640"/>
        <w:rPr>
          <w:rFonts w:ascii="仿宋_GB2312" w:eastAsia="仿宋_GB2312"/>
          <w:sz w:val="32"/>
          <w:szCs w:val="32"/>
        </w:rPr>
      </w:pPr>
      <w:r w:rsidRPr="00B8722D">
        <w:rPr>
          <w:rFonts w:ascii="仿宋_GB2312" w:eastAsia="仿宋_GB2312" w:hint="eastAsia"/>
          <w:sz w:val="32"/>
          <w:szCs w:val="32"/>
        </w:rPr>
        <w:t>工作措施：加强各单位各部门实施科技助力精准扶贫工作的业务指导，围绕完成脱贫摘帽目标任务，立足工作实际，强化协调沟通，充分发挥协同作用，合力推进科技扶贫。</w:t>
      </w:r>
    </w:p>
    <w:p w:rsidR="005B14D0" w:rsidRPr="00447E6A" w:rsidRDefault="005B14D0" w:rsidP="00447E6A">
      <w:pPr>
        <w:spacing w:line="540" w:lineRule="exact"/>
        <w:ind w:firstLineChars="200" w:firstLine="643"/>
        <w:rPr>
          <w:rFonts w:ascii="仿宋_GB2312" w:eastAsia="仿宋_GB2312"/>
          <w:b/>
          <w:sz w:val="32"/>
          <w:szCs w:val="32"/>
        </w:rPr>
      </w:pPr>
      <w:r w:rsidRPr="00447E6A">
        <w:rPr>
          <w:rFonts w:ascii="仿宋_GB2312" w:eastAsia="仿宋_GB2312" w:hint="eastAsia"/>
          <w:b/>
          <w:sz w:val="32"/>
          <w:szCs w:val="32"/>
        </w:rPr>
        <w:t>7．主动作为不够，对扶贫中出现的新问题不重视、不解决或者推诿扯皮。</w:t>
      </w:r>
    </w:p>
    <w:p w:rsidR="005B14D0" w:rsidRPr="00B8722D" w:rsidRDefault="005B14D0" w:rsidP="00B8722D">
      <w:pPr>
        <w:spacing w:line="540" w:lineRule="exact"/>
        <w:ind w:firstLineChars="200" w:firstLine="640"/>
        <w:rPr>
          <w:rFonts w:ascii="仿宋_GB2312" w:eastAsia="仿宋_GB2312"/>
          <w:sz w:val="32"/>
          <w:szCs w:val="32"/>
        </w:rPr>
      </w:pPr>
      <w:r w:rsidRPr="00B8722D">
        <w:rPr>
          <w:rFonts w:ascii="仿宋_GB2312" w:eastAsia="仿宋_GB2312" w:hint="eastAsia"/>
          <w:sz w:val="32"/>
          <w:szCs w:val="32"/>
        </w:rPr>
        <w:t>工作措施：认真贯彻落实脱贫攻坚制度，根据职责分工，做好权事范围内扶贫工作事项的协调工作，主动作为。本级协调解决不了的及时报告上级，对出现的新问题及时协调解决。</w:t>
      </w:r>
    </w:p>
    <w:p w:rsidR="005B14D0" w:rsidRPr="00447E6A" w:rsidRDefault="005B14D0" w:rsidP="00B8722D">
      <w:pPr>
        <w:spacing w:line="540" w:lineRule="exact"/>
        <w:ind w:firstLineChars="200" w:firstLine="640"/>
        <w:rPr>
          <w:rFonts w:ascii="楷体_GB2312" w:eastAsia="楷体_GB2312"/>
          <w:sz w:val="32"/>
          <w:szCs w:val="32"/>
        </w:rPr>
      </w:pPr>
      <w:r w:rsidRPr="00447E6A">
        <w:rPr>
          <w:rFonts w:ascii="楷体_GB2312" w:eastAsia="楷体_GB2312" w:hint="eastAsia"/>
          <w:sz w:val="32"/>
          <w:szCs w:val="32"/>
        </w:rPr>
        <w:t>（三）关于工作措施不精准方面</w:t>
      </w:r>
    </w:p>
    <w:p w:rsidR="005B14D0" w:rsidRPr="00447E6A" w:rsidRDefault="005B14D0" w:rsidP="00447E6A">
      <w:pPr>
        <w:spacing w:line="540" w:lineRule="exact"/>
        <w:ind w:firstLineChars="200" w:firstLine="643"/>
        <w:rPr>
          <w:rFonts w:ascii="仿宋_GB2312" w:eastAsia="仿宋_GB2312"/>
          <w:b/>
          <w:sz w:val="32"/>
          <w:szCs w:val="32"/>
        </w:rPr>
      </w:pPr>
      <w:r w:rsidRPr="00447E6A">
        <w:rPr>
          <w:rFonts w:ascii="仿宋_GB2312" w:eastAsia="仿宋_GB2312" w:hint="eastAsia"/>
          <w:b/>
          <w:sz w:val="32"/>
          <w:szCs w:val="32"/>
        </w:rPr>
        <w:t>8．扶贫政策措施操作性不强，无法落实落地。</w:t>
      </w:r>
    </w:p>
    <w:p w:rsidR="005B14D0" w:rsidRPr="00B8722D" w:rsidRDefault="005B14D0" w:rsidP="00B8722D">
      <w:pPr>
        <w:spacing w:line="540" w:lineRule="exact"/>
        <w:ind w:firstLineChars="200" w:firstLine="640"/>
        <w:rPr>
          <w:rFonts w:ascii="仿宋_GB2312" w:eastAsia="仿宋_GB2312"/>
          <w:sz w:val="32"/>
          <w:szCs w:val="32"/>
        </w:rPr>
      </w:pPr>
      <w:r w:rsidRPr="00B8722D">
        <w:rPr>
          <w:rFonts w:ascii="仿宋_GB2312" w:eastAsia="仿宋_GB2312" w:hint="eastAsia"/>
          <w:sz w:val="32"/>
          <w:szCs w:val="32"/>
        </w:rPr>
        <w:t>工作措施：出台切合实际、操作可行的科技助力精准扶贫政策措施。对脱离实际、操作性不强的科技扶贫政策要加强调查研究，结合产业特点和地方实际，进一步细化完善政策措施，确保各项措施落地可行。</w:t>
      </w:r>
    </w:p>
    <w:p w:rsidR="005B14D0" w:rsidRPr="00447E6A" w:rsidRDefault="005B14D0" w:rsidP="00447E6A">
      <w:pPr>
        <w:spacing w:line="540" w:lineRule="exact"/>
        <w:ind w:firstLineChars="200" w:firstLine="643"/>
        <w:rPr>
          <w:rFonts w:ascii="仿宋_GB2312" w:eastAsia="仿宋_GB2312"/>
          <w:b/>
          <w:sz w:val="32"/>
          <w:szCs w:val="32"/>
        </w:rPr>
      </w:pPr>
      <w:r w:rsidRPr="00447E6A">
        <w:rPr>
          <w:rFonts w:ascii="仿宋_GB2312" w:eastAsia="仿宋_GB2312" w:hint="eastAsia"/>
          <w:b/>
          <w:sz w:val="32"/>
          <w:szCs w:val="32"/>
        </w:rPr>
        <w:t>9．用部门一般性工作代替扶贫工作，对贫困地区和贫困人口的倾斜支持力度不够；用行业普惠政策代替精准扶贫政策，政策措施缺乏针对性。</w:t>
      </w:r>
    </w:p>
    <w:p w:rsidR="005B14D0" w:rsidRPr="00B8722D" w:rsidRDefault="005B14D0" w:rsidP="00B8722D">
      <w:pPr>
        <w:spacing w:line="540" w:lineRule="exact"/>
        <w:ind w:firstLineChars="200" w:firstLine="640"/>
        <w:rPr>
          <w:rFonts w:ascii="仿宋_GB2312" w:eastAsia="仿宋_GB2312"/>
          <w:sz w:val="32"/>
          <w:szCs w:val="32"/>
        </w:rPr>
      </w:pPr>
      <w:r w:rsidRPr="00B8722D">
        <w:rPr>
          <w:rFonts w:ascii="仿宋_GB2312" w:eastAsia="仿宋_GB2312" w:hint="eastAsia"/>
          <w:sz w:val="32"/>
          <w:szCs w:val="32"/>
        </w:rPr>
        <w:t>工作措施：加大对贫困地区和贫困人口的倾斜支持，确保基层科普项目经费50%以上精准投向贫困县、贫困村。结合贫困人口实际需求制定和完善差异化的帮扶政策措施，提高政策措施的</w:t>
      </w:r>
      <w:r w:rsidRPr="00B8722D">
        <w:rPr>
          <w:rFonts w:ascii="仿宋_GB2312" w:eastAsia="仿宋_GB2312" w:hint="eastAsia"/>
          <w:sz w:val="32"/>
          <w:szCs w:val="32"/>
        </w:rPr>
        <w:lastRenderedPageBreak/>
        <w:t>针对性。</w:t>
      </w:r>
    </w:p>
    <w:p w:rsidR="005B14D0" w:rsidRPr="00447E6A" w:rsidRDefault="005B14D0" w:rsidP="00B8722D">
      <w:pPr>
        <w:spacing w:line="540" w:lineRule="exact"/>
        <w:ind w:firstLineChars="200" w:firstLine="640"/>
        <w:rPr>
          <w:rFonts w:ascii="楷体_GB2312" w:eastAsia="楷体_GB2312"/>
          <w:sz w:val="32"/>
          <w:szCs w:val="32"/>
        </w:rPr>
      </w:pPr>
      <w:r w:rsidRPr="00447E6A">
        <w:rPr>
          <w:rFonts w:ascii="楷体_GB2312" w:eastAsia="楷体_GB2312" w:hint="eastAsia"/>
          <w:sz w:val="32"/>
          <w:szCs w:val="32"/>
        </w:rPr>
        <w:t>（四）关于工作作风不扎实方面</w:t>
      </w:r>
    </w:p>
    <w:p w:rsidR="005B14D0" w:rsidRPr="00447E6A" w:rsidRDefault="005B14D0" w:rsidP="00447E6A">
      <w:pPr>
        <w:spacing w:line="540" w:lineRule="exact"/>
        <w:ind w:firstLineChars="200" w:firstLine="643"/>
        <w:rPr>
          <w:rFonts w:ascii="仿宋_GB2312" w:eastAsia="仿宋_GB2312"/>
          <w:b/>
          <w:sz w:val="32"/>
          <w:szCs w:val="32"/>
        </w:rPr>
      </w:pPr>
      <w:r w:rsidRPr="00447E6A">
        <w:rPr>
          <w:rFonts w:ascii="仿宋_GB2312" w:eastAsia="仿宋_GB2312" w:hint="eastAsia"/>
          <w:b/>
          <w:sz w:val="32"/>
          <w:szCs w:val="32"/>
        </w:rPr>
        <w:t>10．调查研究不深入实际，指导工作脱离实际，遇到问题不解决。</w:t>
      </w:r>
    </w:p>
    <w:p w:rsidR="005B14D0" w:rsidRPr="00B8722D" w:rsidRDefault="005B14D0" w:rsidP="00B8722D">
      <w:pPr>
        <w:spacing w:line="540" w:lineRule="exact"/>
        <w:ind w:firstLineChars="200" w:firstLine="640"/>
        <w:rPr>
          <w:rFonts w:ascii="仿宋_GB2312" w:eastAsia="仿宋_GB2312"/>
          <w:sz w:val="32"/>
          <w:szCs w:val="32"/>
        </w:rPr>
      </w:pPr>
      <w:r w:rsidRPr="00B8722D">
        <w:rPr>
          <w:rFonts w:ascii="仿宋_GB2312" w:eastAsia="仿宋_GB2312" w:hint="eastAsia"/>
          <w:sz w:val="32"/>
          <w:szCs w:val="32"/>
        </w:rPr>
        <w:t>工作措施：加强调查研究，主动深入扶贫问题最突出的地方倾听民意、了解实情、解决问题。坚持不看“盆景”、不走过场，杜绝走马观花、蜻蜓点水、无实质性内容的扶贫调研。</w:t>
      </w:r>
    </w:p>
    <w:p w:rsidR="005B14D0" w:rsidRPr="00447E6A" w:rsidRDefault="005B14D0" w:rsidP="00447E6A">
      <w:pPr>
        <w:spacing w:line="540" w:lineRule="exact"/>
        <w:ind w:firstLineChars="200" w:firstLine="643"/>
        <w:rPr>
          <w:rFonts w:ascii="仿宋_GB2312" w:eastAsia="仿宋_GB2312"/>
          <w:b/>
          <w:sz w:val="32"/>
          <w:szCs w:val="32"/>
        </w:rPr>
      </w:pPr>
      <w:r w:rsidRPr="00447E6A">
        <w:rPr>
          <w:rFonts w:ascii="仿宋_GB2312" w:eastAsia="仿宋_GB2312" w:hint="eastAsia"/>
          <w:b/>
          <w:sz w:val="32"/>
          <w:szCs w:val="32"/>
        </w:rPr>
        <w:t>11. 工作落实走形式，以会议贯彻会议，以文件贯彻文件。</w:t>
      </w:r>
    </w:p>
    <w:p w:rsidR="005B14D0" w:rsidRPr="00B8722D" w:rsidRDefault="005B14D0" w:rsidP="00B8722D">
      <w:pPr>
        <w:spacing w:line="540" w:lineRule="exact"/>
        <w:ind w:firstLineChars="200" w:firstLine="640"/>
        <w:rPr>
          <w:rFonts w:ascii="仿宋_GB2312" w:eastAsia="仿宋_GB2312"/>
          <w:sz w:val="32"/>
          <w:szCs w:val="32"/>
        </w:rPr>
      </w:pPr>
      <w:r w:rsidRPr="00B8722D">
        <w:rPr>
          <w:rFonts w:ascii="仿宋_GB2312" w:eastAsia="仿宋_GB2312" w:hint="eastAsia"/>
          <w:sz w:val="32"/>
          <w:szCs w:val="32"/>
        </w:rPr>
        <w:t>工作措施：减少村级填表报数，除每年根据统一部署填报一次建档立卡信息数据外，不得以任何理由要求村级填报科技扶贫数据，切实减轻基层帮扶干部负担。各单位各部门要加强统筹协调，合并时间相近的检查活动，减轻基层迎检负担。工作落实讲究实效，严禁不切实际的层层开会传达会议、层层转发文件。</w:t>
      </w:r>
    </w:p>
    <w:p w:rsidR="005B14D0" w:rsidRPr="00447E6A" w:rsidRDefault="005B14D0" w:rsidP="00B8722D">
      <w:pPr>
        <w:spacing w:line="540" w:lineRule="exact"/>
        <w:ind w:firstLineChars="200" w:firstLine="640"/>
        <w:rPr>
          <w:rFonts w:ascii="黑体" w:eastAsia="黑体" w:hAnsi="黑体"/>
          <w:sz w:val="32"/>
          <w:szCs w:val="32"/>
        </w:rPr>
      </w:pPr>
      <w:r w:rsidRPr="00447E6A">
        <w:rPr>
          <w:rFonts w:ascii="黑体" w:eastAsia="黑体" w:hAnsi="黑体" w:hint="eastAsia"/>
          <w:sz w:val="32"/>
          <w:szCs w:val="32"/>
        </w:rPr>
        <w:t>四、时间安排</w:t>
      </w:r>
    </w:p>
    <w:p w:rsidR="005B14D0" w:rsidRPr="00B8722D" w:rsidRDefault="005B14D0" w:rsidP="00B8722D">
      <w:pPr>
        <w:spacing w:line="540" w:lineRule="exact"/>
        <w:ind w:firstLineChars="200" w:firstLine="640"/>
        <w:rPr>
          <w:rFonts w:ascii="仿宋_GB2312" w:eastAsia="仿宋_GB2312"/>
          <w:sz w:val="32"/>
          <w:szCs w:val="32"/>
        </w:rPr>
      </w:pPr>
      <w:r w:rsidRPr="00B8722D">
        <w:rPr>
          <w:rFonts w:ascii="仿宋_GB2312" w:eastAsia="仿宋_GB2312" w:hint="eastAsia"/>
          <w:sz w:val="32"/>
          <w:szCs w:val="32"/>
        </w:rPr>
        <w:t>专项治理自</w:t>
      </w:r>
      <w:smartTag w:uri="urn:schemas-microsoft-com:office:smarttags" w:element="chsdate">
        <w:smartTagPr>
          <w:attr w:name="Year" w:val="2018"/>
          <w:attr w:name="Month" w:val="1"/>
          <w:attr w:name="Day" w:val="1"/>
          <w:attr w:name="IsLunarDate" w:val="False"/>
          <w:attr w:name="IsROCDate" w:val="False"/>
        </w:smartTagPr>
        <w:r w:rsidRPr="00B8722D">
          <w:rPr>
            <w:rFonts w:ascii="仿宋_GB2312" w:eastAsia="仿宋_GB2312" w:hint="eastAsia"/>
            <w:sz w:val="32"/>
            <w:szCs w:val="32"/>
          </w:rPr>
          <w:t>2018年1月1日</w:t>
        </w:r>
      </w:smartTag>
      <w:r w:rsidRPr="00B8722D">
        <w:rPr>
          <w:rFonts w:ascii="仿宋_GB2312" w:eastAsia="仿宋_GB2312" w:hint="eastAsia"/>
          <w:sz w:val="32"/>
          <w:szCs w:val="32"/>
        </w:rPr>
        <w:t>开始，至</w:t>
      </w:r>
      <w:smartTag w:uri="urn:schemas-microsoft-com:office:smarttags" w:element="chsdate">
        <w:smartTagPr>
          <w:attr w:name="Year" w:val="2018"/>
          <w:attr w:name="Month" w:val="12"/>
          <w:attr w:name="Day" w:val="31"/>
          <w:attr w:name="IsLunarDate" w:val="False"/>
          <w:attr w:name="IsROCDate" w:val="False"/>
        </w:smartTagPr>
        <w:r w:rsidRPr="00B8722D">
          <w:rPr>
            <w:rFonts w:ascii="仿宋_GB2312" w:eastAsia="仿宋_GB2312" w:hint="eastAsia"/>
            <w:sz w:val="32"/>
            <w:szCs w:val="32"/>
          </w:rPr>
          <w:t>2018年12月31日</w:t>
        </w:r>
      </w:smartTag>
      <w:r w:rsidRPr="00B8722D">
        <w:rPr>
          <w:rFonts w:ascii="仿宋_GB2312" w:eastAsia="仿宋_GB2312" w:hint="eastAsia"/>
          <w:sz w:val="32"/>
          <w:szCs w:val="32"/>
        </w:rPr>
        <w:t>结束。分四个阶段进行：</w:t>
      </w:r>
    </w:p>
    <w:p w:rsidR="005B14D0" w:rsidRPr="00B8722D" w:rsidRDefault="005B14D0" w:rsidP="00B8722D">
      <w:pPr>
        <w:spacing w:line="540" w:lineRule="exact"/>
        <w:ind w:firstLineChars="200" w:firstLine="640"/>
        <w:rPr>
          <w:rFonts w:ascii="仿宋_GB2312" w:eastAsia="仿宋_GB2312"/>
          <w:sz w:val="32"/>
          <w:szCs w:val="32"/>
        </w:rPr>
      </w:pPr>
      <w:r w:rsidRPr="00447E6A">
        <w:rPr>
          <w:rFonts w:ascii="楷体_GB2312" w:eastAsia="楷体_GB2312" w:hint="eastAsia"/>
          <w:sz w:val="32"/>
          <w:szCs w:val="32"/>
        </w:rPr>
        <w:t>（一）动员部署阶段（</w:t>
      </w:r>
      <w:smartTag w:uri="urn:schemas-microsoft-com:office:smarttags" w:element="chsdate">
        <w:smartTagPr>
          <w:attr w:name="Year" w:val="2018"/>
          <w:attr w:name="Month" w:val="1"/>
          <w:attr w:name="Day" w:val="1"/>
          <w:attr w:name="IsLunarDate" w:val="False"/>
          <w:attr w:name="IsROCDate" w:val="False"/>
        </w:smartTagPr>
        <w:r w:rsidRPr="00447E6A">
          <w:rPr>
            <w:rFonts w:ascii="楷体_GB2312" w:eastAsia="楷体_GB2312" w:hint="eastAsia"/>
            <w:sz w:val="32"/>
            <w:szCs w:val="32"/>
          </w:rPr>
          <w:t>1月1日</w:t>
        </w:r>
      </w:smartTag>
      <w:r w:rsidRPr="00447E6A">
        <w:rPr>
          <w:rFonts w:ascii="楷体_GB2312" w:eastAsia="楷体_GB2312" w:hint="eastAsia"/>
          <w:sz w:val="32"/>
          <w:szCs w:val="32"/>
        </w:rPr>
        <w:t>—3月31日）。</w:t>
      </w:r>
      <w:r w:rsidRPr="00B8722D">
        <w:rPr>
          <w:rFonts w:ascii="仿宋_GB2312" w:eastAsia="仿宋_GB2312" w:hint="eastAsia"/>
          <w:sz w:val="32"/>
          <w:szCs w:val="32"/>
        </w:rPr>
        <w:t>各单位各部门传达学习开展扶贫领域作风问题专项治理活动的有关要求，制定切实可行的工作方案，要结合重要会议安排，将动员部署列入议程，与各项中心工作进行同步部署和实施。</w:t>
      </w:r>
    </w:p>
    <w:p w:rsidR="005B14D0" w:rsidRPr="00B8722D" w:rsidRDefault="005B14D0" w:rsidP="00B8722D">
      <w:pPr>
        <w:spacing w:line="540" w:lineRule="exact"/>
        <w:ind w:firstLineChars="200" w:firstLine="640"/>
        <w:rPr>
          <w:rFonts w:ascii="仿宋_GB2312" w:eastAsia="仿宋_GB2312"/>
          <w:sz w:val="32"/>
          <w:szCs w:val="32"/>
        </w:rPr>
      </w:pPr>
      <w:r w:rsidRPr="00447E6A">
        <w:rPr>
          <w:rFonts w:ascii="楷体_GB2312" w:eastAsia="楷体_GB2312" w:hint="eastAsia"/>
          <w:sz w:val="32"/>
          <w:szCs w:val="32"/>
        </w:rPr>
        <w:t>（二）自查自纠阶段（4月1日—5月31日）。</w:t>
      </w:r>
      <w:r w:rsidRPr="00B8722D">
        <w:rPr>
          <w:rFonts w:ascii="仿宋_GB2312" w:eastAsia="仿宋_GB2312" w:hint="eastAsia"/>
          <w:sz w:val="32"/>
          <w:szCs w:val="32"/>
        </w:rPr>
        <w:t>各单位各部门根据本方案所列举的扶贫领域作风问题，深入对照、剖析、查摆，广泛征求意见，找准存在问题，并理清问题症结。</w:t>
      </w:r>
    </w:p>
    <w:p w:rsidR="005B14D0" w:rsidRPr="00B8722D" w:rsidRDefault="005B14D0" w:rsidP="00B8722D">
      <w:pPr>
        <w:spacing w:line="540" w:lineRule="exact"/>
        <w:ind w:firstLineChars="200" w:firstLine="640"/>
        <w:rPr>
          <w:rFonts w:ascii="仿宋_GB2312" w:eastAsia="仿宋_GB2312"/>
          <w:sz w:val="32"/>
          <w:szCs w:val="32"/>
        </w:rPr>
      </w:pPr>
      <w:r w:rsidRPr="00447E6A">
        <w:rPr>
          <w:rFonts w:ascii="楷体_GB2312" w:eastAsia="楷体_GB2312" w:hint="eastAsia"/>
          <w:sz w:val="32"/>
          <w:szCs w:val="32"/>
        </w:rPr>
        <w:t>（三）整改落实阶段（6月1日—</w:t>
      </w:r>
      <w:smartTag w:uri="urn:schemas-microsoft-com:office:smarttags" w:element="chsdate">
        <w:smartTagPr>
          <w:attr w:name="Year" w:val="2018"/>
          <w:attr w:name="Month" w:val="11"/>
          <w:attr w:name="Day" w:val="30"/>
          <w:attr w:name="IsLunarDate" w:val="False"/>
          <w:attr w:name="IsROCDate" w:val="False"/>
        </w:smartTagPr>
        <w:r w:rsidRPr="00447E6A">
          <w:rPr>
            <w:rFonts w:ascii="楷体_GB2312" w:eastAsia="楷体_GB2312" w:hint="eastAsia"/>
            <w:sz w:val="32"/>
            <w:szCs w:val="32"/>
          </w:rPr>
          <w:t>11月30日</w:t>
        </w:r>
      </w:smartTag>
      <w:r w:rsidRPr="00447E6A">
        <w:rPr>
          <w:rFonts w:ascii="楷体_GB2312" w:eastAsia="楷体_GB2312" w:hint="eastAsia"/>
          <w:sz w:val="32"/>
          <w:szCs w:val="32"/>
        </w:rPr>
        <w:t>）。</w:t>
      </w:r>
      <w:r w:rsidRPr="00B8722D">
        <w:rPr>
          <w:rFonts w:ascii="仿宋_GB2312" w:eastAsia="仿宋_GB2312" w:hint="eastAsia"/>
          <w:sz w:val="32"/>
          <w:szCs w:val="32"/>
        </w:rPr>
        <w:t>各单位各部</w:t>
      </w:r>
      <w:r w:rsidRPr="00B8722D">
        <w:rPr>
          <w:rFonts w:ascii="仿宋_GB2312" w:eastAsia="仿宋_GB2312" w:hint="eastAsia"/>
          <w:sz w:val="32"/>
          <w:szCs w:val="32"/>
        </w:rPr>
        <w:lastRenderedPageBreak/>
        <w:t>门对自查自纠阶段查找出的问题，分门别类建立问题清单，制定整改方案，抓好整改落实。对能够立即整改的，要立行立改。对暂时无法完成整改，要明确责任主体和完成时限，并进行跟踪督办。对需要长期监控防范的问题，要建立长效机制，完善规章制度进行防范。</w:t>
      </w:r>
    </w:p>
    <w:p w:rsidR="005B14D0" w:rsidRPr="00B8722D" w:rsidRDefault="005B14D0" w:rsidP="00B8722D">
      <w:pPr>
        <w:spacing w:line="540" w:lineRule="exact"/>
        <w:ind w:firstLineChars="200" w:firstLine="640"/>
        <w:rPr>
          <w:rFonts w:ascii="仿宋_GB2312" w:eastAsia="仿宋_GB2312"/>
          <w:sz w:val="32"/>
          <w:szCs w:val="32"/>
        </w:rPr>
      </w:pPr>
      <w:r w:rsidRPr="006F322C">
        <w:rPr>
          <w:rFonts w:ascii="楷体_GB2312" w:eastAsia="楷体_GB2312" w:hint="eastAsia"/>
          <w:sz w:val="32"/>
          <w:szCs w:val="32"/>
        </w:rPr>
        <w:t>（四）总结阶段（</w:t>
      </w:r>
      <w:smartTag w:uri="urn:schemas-microsoft-com:office:smarttags" w:element="chsdate">
        <w:smartTagPr>
          <w:attr w:name="Year" w:val="2018"/>
          <w:attr w:name="Month" w:val="12"/>
          <w:attr w:name="Day" w:val="1"/>
          <w:attr w:name="IsLunarDate" w:val="False"/>
          <w:attr w:name="IsROCDate" w:val="False"/>
        </w:smartTagPr>
        <w:r w:rsidRPr="006F322C">
          <w:rPr>
            <w:rFonts w:ascii="楷体_GB2312" w:eastAsia="楷体_GB2312" w:hint="eastAsia"/>
            <w:sz w:val="32"/>
            <w:szCs w:val="32"/>
          </w:rPr>
          <w:t>12月1日</w:t>
        </w:r>
      </w:smartTag>
      <w:r w:rsidRPr="006F322C">
        <w:rPr>
          <w:rFonts w:ascii="楷体_GB2312" w:eastAsia="楷体_GB2312" w:hint="eastAsia"/>
          <w:sz w:val="32"/>
          <w:szCs w:val="32"/>
        </w:rPr>
        <w:t>—</w:t>
      </w:r>
      <w:smartTag w:uri="urn:schemas-microsoft-com:office:smarttags" w:element="chsdate">
        <w:smartTagPr>
          <w:attr w:name="Year" w:val="2018"/>
          <w:attr w:name="Month" w:val="12"/>
          <w:attr w:name="Day" w:val="31"/>
          <w:attr w:name="IsLunarDate" w:val="False"/>
          <w:attr w:name="IsROCDate" w:val="False"/>
        </w:smartTagPr>
        <w:r w:rsidRPr="006F322C">
          <w:rPr>
            <w:rFonts w:ascii="楷体_GB2312" w:eastAsia="楷体_GB2312" w:hint="eastAsia"/>
            <w:sz w:val="32"/>
            <w:szCs w:val="32"/>
          </w:rPr>
          <w:t>12月31日</w:t>
        </w:r>
      </w:smartTag>
      <w:r w:rsidRPr="006F322C">
        <w:rPr>
          <w:rFonts w:ascii="楷体_GB2312" w:eastAsia="楷体_GB2312" w:hint="eastAsia"/>
          <w:sz w:val="32"/>
          <w:szCs w:val="32"/>
        </w:rPr>
        <w:t>）。</w:t>
      </w:r>
      <w:r w:rsidR="00141BFE">
        <w:rPr>
          <w:rFonts w:ascii="仿宋_GB2312" w:eastAsia="仿宋_GB2312" w:hint="eastAsia"/>
          <w:sz w:val="32"/>
          <w:szCs w:val="32"/>
        </w:rPr>
        <w:t>各县区科协</w:t>
      </w:r>
      <w:r w:rsidRPr="00B8722D">
        <w:rPr>
          <w:rFonts w:ascii="仿宋_GB2312" w:eastAsia="仿宋_GB2312" w:hint="eastAsia"/>
          <w:sz w:val="32"/>
          <w:szCs w:val="32"/>
        </w:rPr>
        <w:t>对扶贫领域作风问题专项治理活动进行总结，形成总结报告并于12月</w:t>
      </w:r>
      <w:r w:rsidR="00141BFE">
        <w:rPr>
          <w:rFonts w:ascii="仿宋_GB2312" w:eastAsia="仿宋_GB2312" w:hint="eastAsia"/>
          <w:sz w:val="32"/>
          <w:szCs w:val="32"/>
        </w:rPr>
        <w:t>5日前报送柳州市科协。柳州市</w:t>
      </w:r>
      <w:r w:rsidRPr="00B8722D">
        <w:rPr>
          <w:rFonts w:ascii="仿宋_GB2312" w:eastAsia="仿宋_GB2312" w:hint="eastAsia"/>
          <w:sz w:val="32"/>
          <w:szCs w:val="32"/>
        </w:rPr>
        <w:t>科协在总结基础上对扶贫领域作风问题专项整治情况进行验收。</w:t>
      </w:r>
    </w:p>
    <w:p w:rsidR="005B14D0" w:rsidRPr="006F322C" w:rsidRDefault="005B14D0" w:rsidP="00B8722D">
      <w:pPr>
        <w:spacing w:line="540" w:lineRule="exact"/>
        <w:ind w:firstLineChars="200" w:firstLine="640"/>
        <w:rPr>
          <w:rFonts w:ascii="黑体" w:eastAsia="黑体" w:hAnsi="黑体"/>
          <w:sz w:val="32"/>
          <w:szCs w:val="32"/>
        </w:rPr>
      </w:pPr>
      <w:r w:rsidRPr="006F322C">
        <w:rPr>
          <w:rFonts w:ascii="黑体" w:eastAsia="黑体" w:hAnsi="黑体" w:hint="eastAsia"/>
          <w:sz w:val="32"/>
          <w:szCs w:val="32"/>
        </w:rPr>
        <w:t>五、工作要求</w:t>
      </w:r>
    </w:p>
    <w:p w:rsidR="005B14D0" w:rsidRPr="00B8722D" w:rsidRDefault="005B14D0" w:rsidP="00B8722D">
      <w:pPr>
        <w:spacing w:line="540" w:lineRule="exact"/>
        <w:ind w:firstLineChars="200" w:firstLine="640"/>
        <w:rPr>
          <w:rFonts w:ascii="仿宋_GB2312" w:eastAsia="仿宋_GB2312"/>
          <w:sz w:val="32"/>
          <w:szCs w:val="32"/>
        </w:rPr>
      </w:pPr>
      <w:r w:rsidRPr="006F322C">
        <w:rPr>
          <w:rFonts w:ascii="楷体_GB2312" w:eastAsia="楷体_GB2312" w:hint="eastAsia"/>
          <w:sz w:val="32"/>
          <w:szCs w:val="32"/>
        </w:rPr>
        <w:t>（一）提高思想认识。</w:t>
      </w:r>
      <w:r w:rsidRPr="00B8722D">
        <w:rPr>
          <w:rFonts w:ascii="仿宋_GB2312" w:eastAsia="仿宋_GB2312" w:hint="eastAsia"/>
          <w:sz w:val="32"/>
          <w:szCs w:val="32"/>
        </w:rPr>
        <w:t>当前，脱贫攻坚进入决胜阶段，关键要抓好各项政策措施落实，抓好贯彻落实关键在作风建设。一段时间以来，脱贫攻坚领域各种作风问题仍然在一定程度存在，严重影响脱贫攻坚工作落实，严重侵害贫困群众利益，严重损害党和政府形象。要打赢脱贫攻坚战，必须打赢作风攻坚战。各单位各部门要从讲政治、顾大局的高度，充分认识开展扶贫领域作风问题专项治理的重要意义，用作风建设的成果促进各项扶贫举措的落实。</w:t>
      </w:r>
    </w:p>
    <w:p w:rsidR="005B14D0" w:rsidRPr="00B8722D" w:rsidRDefault="005B14D0" w:rsidP="00B8722D">
      <w:pPr>
        <w:spacing w:line="540" w:lineRule="exact"/>
        <w:ind w:firstLineChars="200" w:firstLine="640"/>
        <w:rPr>
          <w:rFonts w:ascii="仿宋_GB2312" w:eastAsia="仿宋_GB2312"/>
          <w:sz w:val="32"/>
          <w:szCs w:val="32"/>
        </w:rPr>
      </w:pPr>
      <w:r w:rsidRPr="006F322C">
        <w:rPr>
          <w:rFonts w:ascii="楷体_GB2312" w:eastAsia="楷体_GB2312" w:hint="eastAsia"/>
          <w:sz w:val="32"/>
          <w:szCs w:val="32"/>
        </w:rPr>
        <w:t>（二）加强组织领导。</w:t>
      </w:r>
      <w:r w:rsidR="00141BFE">
        <w:rPr>
          <w:rFonts w:ascii="仿宋_GB2312" w:eastAsia="仿宋_GB2312" w:hint="eastAsia"/>
          <w:sz w:val="32"/>
          <w:szCs w:val="32"/>
        </w:rPr>
        <w:t>全市</w:t>
      </w:r>
      <w:r w:rsidRPr="00B8722D">
        <w:rPr>
          <w:rFonts w:ascii="仿宋_GB2312" w:eastAsia="仿宋_GB2312" w:hint="eastAsia"/>
          <w:sz w:val="32"/>
          <w:szCs w:val="32"/>
        </w:rPr>
        <w:t>科协系统扶贫领域作风问题专项治理活动由</w:t>
      </w:r>
      <w:r w:rsidR="00141BFE">
        <w:rPr>
          <w:rFonts w:ascii="仿宋_GB2312" w:eastAsia="仿宋_GB2312" w:hint="eastAsia"/>
          <w:sz w:val="32"/>
          <w:szCs w:val="32"/>
        </w:rPr>
        <w:t>柳州市科协统一领导</w:t>
      </w:r>
      <w:r w:rsidRPr="00B8722D">
        <w:rPr>
          <w:rFonts w:ascii="仿宋_GB2312" w:eastAsia="仿宋_GB2312" w:hint="eastAsia"/>
          <w:sz w:val="32"/>
          <w:szCs w:val="32"/>
        </w:rPr>
        <w:t>，负责活动的组织协调和日常工作落实。各单位各部门主要领导是第一责任人，要做到亲自抓、负总责，带头查找问题、带头整改，带头落实。对照本方案列出的各个问题认真查摆整改，针对发现问题及时研究制定工作方案，扎实推进科技助力精准扶贫工作。</w:t>
      </w:r>
    </w:p>
    <w:p w:rsidR="005B14D0" w:rsidRPr="00B8722D" w:rsidRDefault="005B14D0" w:rsidP="00B8722D">
      <w:pPr>
        <w:spacing w:line="540" w:lineRule="exact"/>
        <w:ind w:firstLineChars="200" w:firstLine="640"/>
        <w:rPr>
          <w:rFonts w:ascii="仿宋_GB2312" w:eastAsia="仿宋_GB2312"/>
          <w:sz w:val="32"/>
          <w:szCs w:val="32"/>
        </w:rPr>
      </w:pPr>
      <w:r w:rsidRPr="006F322C">
        <w:rPr>
          <w:rFonts w:ascii="楷体_GB2312" w:eastAsia="楷体_GB2312" w:hint="eastAsia"/>
          <w:sz w:val="32"/>
          <w:szCs w:val="32"/>
        </w:rPr>
        <w:lastRenderedPageBreak/>
        <w:t>（三）贯彻从严要求。</w:t>
      </w:r>
      <w:r w:rsidR="00E3032B">
        <w:rPr>
          <w:rFonts w:ascii="仿宋_GB2312" w:eastAsia="仿宋_GB2312" w:hint="eastAsia"/>
          <w:sz w:val="32"/>
          <w:szCs w:val="32"/>
        </w:rPr>
        <w:t>各级科协、</w:t>
      </w:r>
      <w:r w:rsidR="00AF6ABF">
        <w:rPr>
          <w:rFonts w:ascii="仿宋_GB2312" w:eastAsia="仿宋_GB2312" w:hint="eastAsia"/>
          <w:sz w:val="32"/>
          <w:szCs w:val="32"/>
        </w:rPr>
        <w:t>各单位</w:t>
      </w:r>
      <w:r w:rsidRPr="00B8722D">
        <w:rPr>
          <w:rFonts w:ascii="仿宋_GB2312" w:eastAsia="仿宋_GB2312" w:hint="eastAsia"/>
          <w:sz w:val="32"/>
          <w:szCs w:val="32"/>
        </w:rPr>
        <w:t>各部室要高标准、严要求开展好扶贫领域作风问题专项治理工作，对不安排、不督促、不落实或发现问题不整改的，要严肃追究责任。建立举报追查制度，组织开展明察暗访，对扶贫领域不正之风，一经举报，追查到底。建立主体责任和监督责任追究制度，对扶贫作风问题频发的地区、部门和单位，严肃追究有关单位和个人的责任。</w:t>
      </w:r>
    </w:p>
    <w:p w:rsidR="006F322C" w:rsidRDefault="006F322C" w:rsidP="00772565">
      <w:pPr>
        <w:spacing w:line="540" w:lineRule="exact"/>
        <w:ind w:firstLineChars="200" w:firstLine="640"/>
        <w:rPr>
          <w:rFonts w:ascii="仿宋_GB2312" w:eastAsia="仿宋_GB2312" w:hint="eastAsia"/>
          <w:sz w:val="32"/>
          <w:szCs w:val="32"/>
        </w:rPr>
      </w:pPr>
    </w:p>
    <w:p w:rsidR="00D25E58" w:rsidRDefault="00D25E58" w:rsidP="00772565">
      <w:pPr>
        <w:spacing w:line="540" w:lineRule="exact"/>
        <w:ind w:firstLineChars="200" w:firstLine="640"/>
        <w:rPr>
          <w:rFonts w:ascii="仿宋_GB2312" w:eastAsia="仿宋_GB2312" w:hint="eastAsia"/>
          <w:sz w:val="32"/>
          <w:szCs w:val="32"/>
        </w:rPr>
      </w:pPr>
    </w:p>
    <w:p w:rsidR="00D25E58" w:rsidRDefault="00D25E58" w:rsidP="00772565">
      <w:pPr>
        <w:spacing w:line="540" w:lineRule="exact"/>
        <w:ind w:firstLineChars="200" w:firstLine="640"/>
        <w:rPr>
          <w:rFonts w:ascii="仿宋_GB2312" w:eastAsia="仿宋_GB2312"/>
          <w:sz w:val="32"/>
          <w:szCs w:val="32"/>
        </w:rPr>
      </w:pPr>
    </w:p>
    <w:p w:rsidR="00772565" w:rsidRDefault="00772565" w:rsidP="00772565">
      <w:pPr>
        <w:spacing w:line="620" w:lineRule="exact"/>
        <w:ind w:firstLineChars="100" w:firstLine="320"/>
        <w:jc w:val="left"/>
        <w:rPr>
          <w:rFonts w:ascii="仿宋_GB2312" w:eastAsia="仿宋_GB2312" w:hAnsi="黑体"/>
          <w:sz w:val="32"/>
          <w:szCs w:val="32"/>
        </w:rPr>
      </w:pPr>
    </w:p>
    <w:p w:rsidR="00772565" w:rsidRDefault="00772565" w:rsidP="00772565">
      <w:pPr>
        <w:spacing w:line="620" w:lineRule="exact"/>
        <w:ind w:firstLineChars="100" w:firstLine="320"/>
        <w:jc w:val="left"/>
        <w:rPr>
          <w:rFonts w:ascii="仿宋_GB2312" w:eastAsia="仿宋_GB2312" w:hAnsi="黑体"/>
          <w:sz w:val="32"/>
          <w:szCs w:val="32"/>
        </w:rPr>
      </w:pPr>
    </w:p>
    <w:p w:rsidR="00772565" w:rsidRDefault="00772565" w:rsidP="00772565">
      <w:pPr>
        <w:spacing w:line="620" w:lineRule="exact"/>
        <w:ind w:firstLineChars="100" w:firstLine="320"/>
        <w:jc w:val="left"/>
        <w:rPr>
          <w:rFonts w:ascii="仿宋_GB2312" w:eastAsia="仿宋_GB2312" w:hAnsi="黑体"/>
          <w:sz w:val="32"/>
          <w:szCs w:val="32"/>
        </w:rPr>
      </w:pPr>
    </w:p>
    <w:p w:rsidR="00772565" w:rsidRDefault="00772565" w:rsidP="00772565">
      <w:pPr>
        <w:spacing w:line="620" w:lineRule="exact"/>
        <w:ind w:firstLineChars="100" w:firstLine="320"/>
        <w:jc w:val="left"/>
        <w:rPr>
          <w:rFonts w:ascii="仿宋_GB2312" w:eastAsia="仿宋_GB2312" w:hAnsi="黑体"/>
          <w:sz w:val="32"/>
          <w:szCs w:val="32"/>
        </w:rPr>
      </w:pPr>
    </w:p>
    <w:p w:rsidR="00772565" w:rsidRDefault="00772565" w:rsidP="00772565">
      <w:pPr>
        <w:spacing w:line="620" w:lineRule="exact"/>
        <w:ind w:firstLineChars="100" w:firstLine="320"/>
        <w:jc w:val="left"/>
        <w:rPr>
          <w:rFonts w:ascii="仿宋_GB2312" w:eastAsia="仿宋_GB2312" w:hAnsi="黑体"/>
          <w:sz w:val="32"/>
          <w:szCs w:val="32"/>
        </w:rPr>
      </w:pPr>
    </w:p>
    <w:p w:rsidR="00772565" w:rsidRDefault="00772565" w:rsidP="00772565">
      <w:pPr>
        <w:spacing w:line="620" w:lineRule="exact"/>
        <w:ind w:firstLineChars="100" w:firstLine="320"/>
        <w:jc w:val="left"/>
        <w:rPr>
          <w:rFonts w:ascii="仿宋_GB2312" w:eastAsia="仿宋_GB2312" w:hAnsi="黑体"/>
          <w:sz w:val="32"/>
          <w:szCs w:val="32"/>
        </w:rPr>
      </w:pPr>
    </w:p>
    <w:p w:rsidR="00772565" w:rsidRDefault="00772565" w:rsidP="00772565">
      <w:pPr>
        <w:spacing w:line="620" w:lineRule="exact"/>
        <w:ind w:firstLineChars="100" w:firstLine="320"/>
        <w:jc w:val="left"/>
        <w:rPr>
          <w:rFonts w:ascii="仿宋_GB2312" w:eastAsia="仿宋_GB2312" w:hAnsi="黑体"/>
          <w:sz w:val="32"/>
          <w:szCs w:val="32"/>
        </w:rPr>
      </w:pPr>
    </w:p>
    <w:p w:rsidR="00772565" w:rsidRDefault="00772565" w:rsidP="00772565">
      <w:pPr>
        <w:spacing w:line="620" w:lineRule="exact"/>
        <w:ind w:firstLineChars="100" w:firstLine="320"/>
        <w:jc w:val="left"/>
        <w:rPr>
          <w:rFonts w:ascii="仿宋_GB2312" w:eastAsia="仿宋_GB2312" w:hAnsi="黑体"/>
          <w:sz w:val="32"/>
          <w:szCs w:val="32"/>
        </w:rPr>
      </w:pPr>
    </w:p>
    <w:p w:rsidR="00772565" w:rsidRDefault="00772565" w:rsidP="00772565">
      <w:pPr>
        <w:spacing w:line="620" w:lineRule="exact"/>
        <w:ind w:firstLineChars="100" w:firstLine="320"/>
        <w:jc w:val="left"/>
        <w:rPr>
          <w:rFonts w:ascii="仿宋_GB2312" w:eastAsia="仿宋_GB2312" w:hAnsi="黑体"/>
          <w:sz w:val="32"/>
          <w:szCs w:val="32"/>
        </w:rPr>
      </w:pPr>
    </w:p>
    <w:p w:rsidR="00772565" w:rsidRDefault="00772565" w:rsidP="00772565">
      <w:pPr>
        <w:spacing w:line="620" w:lineRule="exact"/>
        <w:ind w:firstLineChars="100" w:firstLine="320"/>
        <w:jc w:val="left"/>
        <w:rPr>
          <w:rFonts w:ascii="仿宋_GB2312" w:eastAsia="仿宋_GB2312" w:hAnsi="黑体"/>
          <w:sz w:val="32"/>
          <w:szCs w:val="32"/>
        </w:rPr>
      </w:pPr>
    </w:p>
    <w:p w:rsidR="00772565" w:rsidRDefault="00772565" w:rsidP="00772565">
      <w:pPr>
        <w:spacing w:line="620" w:lineRule="exact"/>
        <w:ind w:firstLineChars="100" w:firstLine="320"/>
        <w:jc w:val="left"/>
        <w:rPr>
          <w:rFonts w:ascii="仿宋_GB2312" w:eastAsia="仿宋_GB2312" w:hAnsi="黑体"/>
          <w:sz w:val="32"/>
          <w:szCs w:val="32"/>
        </w:rPr>
      </w:pPr>
    </w:p>
    <w:p w:rsidR="00772565" w:rsidRDefault="00772565" w:rsidP="00772565">
      <w:pPr>
        <w:spacing w:line="620" w:lineRule="exact"/>
        <w:ind w:firstLineChars="100" w:firstLine="320"/>
        <w:jc w:val="left"/>
        <w:rPr>
          <w:rFonts w:ascii="仿宋_GB2312" w:eastAsia="仿宋_GB2312"/>
          <w:sz w:val="32"/>
          <w:szCs w:val="32"/>
        </w:rPr>
      </w:pPr>
      <w:r>
        <w:rPr>
          <w:rFonts w:ascii="仿宋_GB2312" w:eastAsia="仿宋_GB2312" w:hAnsi="黑体" w:hint="eastAsia"/>
          <w:sz w:val="32"/>
          <w:szCs w:val="32"/>
        </w:rPr>
        <w:t>公开方式：</w:t>
      </w:r>
      <w:r>
        <w:rPr>
          <w:rFonts w:ascii="仿宋_GB2312" w:eastAsia="仿宋_GB2312" w:hint="eastAsia"/>
          <w:sz w:val="32"/>
          <w:szCs w:val="32"/>
        </w:rPr>
        <w:t xml:space="preserve">主动公开    </w:t>
      </w:r>
    </w:p>
    <w:p w:rsidR="00772565" w:rsidRDefault="004C02D0" w:rsidP="00772565">
      <w:pPr>
        <w:spacing w:line="620" w:lineRule="exact"/>
        <w:ind w:firstLineChars="100" w:firstLine="320"/>
        <w:rPr>
          <w:rFonts w:ascii="仿宋_GB2312" w:eastAsia="仿宋_GB2312"/>
          <w:sz w:val="32"/>
          <w:szCs w:val="32"/>
        </w:rPr>
        <w:sectPr w:rsidR="00772565">
          <w:footerReference w:type="even" r:id="rId6"/>
          <w:footerReference w:type="default" r:id="rId7"/>
          <w:pgSz w:w="11907" w:h="16840"/>
          <w:pgMar w:top="1698" w:right="1474" w:bottom="1922" w:left="1474" w:header="851" w:footer="992" w:gutter="0"/>
          <w:cols w:space="720"/>
          <w:docGrid w:type="lines" w:linePitch="312"/>
        </w:sectPr>
      </w:pPr>
      <w:r>
        <w:rPr>
          <w:rFonts w:ascii="仿宋_GB2312" w:eastAsia="仿宋_GB2312"/>
          <w:sz w:val="32"/>
          <w:szCs w:val="32"/>
        </w:rPr>
        <w:pict>
          <v:shapetype id="_x0000_t32" coordsize="21600,21600" o:spt="32" o:oned="t" path="m,l21600,21600e" filled="f">
            <v:path arrowok="t" fillok="f" o:connecttype="none"/>
            <o:lock v:ext="edit" shapetype="t"/>
          </v:shapetype>
          <v:shape id="直接箭头连接符 2" o:spid="_x0000_s1032" type="#_x0000_t32" style="position:absolute;left:0;text-align:left;margin-left:.1pt;margin-top:30.4pt;width:447pt;height:.4pt;z-index:251660288">
            <v:fill o:detectmouseclick="t"/>
          </v:shape>
        </w:pict>
      </w:r>
      <w:r>
        <w:rPr>
          <w:rFonts w:ascii="仿宋_GB2312" w:eastAsia="仿宋_GB2312"/>
          <w:sz w:val="32"/>
          <w:szCs w:val="32"/>
        </w:rPr>
        <w:pict>
          <v:shape id="直接箭头连接符 1" o:spid="_x0000_s1033" type="#_x0000_t32" style="position:absolute;left:0;text-align:left;margin-left:2.35pt;margin-top:1.9pt;width:444pt;height:.15pt;z-index:251661312">
            <v:fill o:detectmouseclick="t"/>
          </v:shape>
        </w:pict>
      </w:r>
      <w:r w:rsidR="00772565">
        <w:rPr>
          <w:rFonts w:ascii="仿宋_GB2312" w:eastAsia="仿宋_GB2312" w:hint="eastAsia"/>
          <w:sz w:val="32"/>
          <w:szCs w:val="32"/>
        </w:rPr>
        <w:t>柳州市科学技术协会办公室         2018年8月</w:t>
      </w:r>
      <w:r w:rsidR="00F868E4">
        <w:rPr>
          <w:rFonts w:ascii="仿宋_GB2312" w:eastAsia="仿宋_GB2312" w:hint="eastAsia"/>
          <w:sz w:val="32"/>
          <w:szCs w:val="32"/>
        </w:rPr>
        <w:t>28</w:t>
      </w:r>
      <w:r w:rsidR="00772565">
        <w:rPr>
          <w:rFonts w:ascii="仿宋_GB2312" w:eastAsia="仿宋_GB2312" w:hint="eastAsia"/>
          <w:sz w:val="32"/>
          <w:szCs w:val="32"/>
        </w:rPr>
        <w:t>日印发</w:t>
      </w:r>
    </w:p>
    <w:p w:rsidR="00772565" w:rsidRPr="00804D73" w:rsidRDefault="00772565" w:rsidP="00772565">
      <w:pPr>
        <w:spacing w:line="540" w:lineRule="exact"/>
        <w:ind w:firstLineChars="200" w:firstLine="640"/>
        <w:rPr>
          <w:rFonts w:ascii="仿宋_GB2312" w:eastAsia="仿宋_GB2312"/>
          <w:sz w:val="32"/>
          <w:szCs w:val="32"/>
        </w:rPr>
      </w:pPr>
    </w:p>
    <w:sectPr w:rsidR="00772565" w:rsidRPr="00804D73" w:rsidSect="00F95631">
      <w:footerReference w:type="even" r:id="rId8"/>
      <w:footerReference w:type="default" r:id="rId9"/>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A05" w:rsidRDefault="00315A05" w:rsidP="005B14D0">
      <w:r>
        <w:separator/>
      </w:r>
    </w:p>
  </w:endnote>
  <w:endnote w:type="continuationSeparator" w:id="0">
    <w:p w:rsidR="00315A05" w:rsidRDefault="00315A05" w:rsidP="005B14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65" w:rsidRDefault="004C02D0">
    <w:pPr>
      <w:pStyle w:val="a4"/>
      <w:framePr w:wrap="around" w:vAnchor="text" w:hAnchor="margin" w:xAlign="center" w:y="1"/>
      <w:rPr>
        <w:rStyle w:val="a9"/>
      </w:rPr>
    </w:pPr>
    <w:r>
      <w:fldChar w:fldCharType="begin"/>
    </w:r>
    <w:r w:rsidR="00772565">
      <w:rPr>
        <w:rStyle w:val="a9"/>
      </w:rPr>
      <w:instrText xml:space="preserve">PAGE  </w:instrText>
    </w:r>
    <w:r>
      <w:fldChar w:fldCharType="separate"/>
    </w:r>
    <w:r w:rsidR="00D25E58">
      <w:rPr>
        <w:rStyle w:val="a9"/>
        <w:noProof/>
      </w:rPr>
      <w:t>8</w:t>
    </w:r>
    <w:r>
      <w:fldChar w:fldCharType="end"/>
    </w:r>
  </w:p>
  <w:p w:rsidR="00772565" w:rsidRDefault="0077256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65" w:rsidRDefault="004C02D0">
    <w:pPr>
      <w:pStyle w:val="a4"/>
      <w:framePr w:wrap="around" w:vAnchor="text" w:hAnchor="margin" w:xAlign="center" w:y="1"/>
      <w:rPr>
        <w:rStyle w:val="a9"/>
      </w:rPr>
    </w:pPr>
    <w:r>
      <w:fldChar w:fldCharType="begin"/>
    </w:r>
    <w:r w:rsidR="00772565">
      <w:rPr>
        <w:rStyle w:val="a9"/>
      </w:rPr>
      <w:instrText xml:space="preserve">PAGE  </w:instrText>
    </w:r>
    <w:r>
      <w:fldChar w:fldCharType="separate"/>
    </w:r>
    <w:r w:rsidR="00D25E58">
      <w:rPr>
        <w:rStyle w:val="a9"/>
        <w:noProof/>
      </w:rPr>
      <w:t>7</w:t>
    </w:r>
    <w:r>
      <w:fldChar w:fldCharType="end"/>
    </w:r>
  </w:p>
  <w:p w:rsidR="00772565" w:rsidRDefault="0077256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31" w:rsidRPr="00F95631" w:rsidRDefault="00F95631">
    <w:pPr>
      <w:pStyle w:val="a4"/>
      <w:rPr>
        <w:rFonts w:ascii="Times New Roman" w:hAnsi="Times New Roman" w:cs="Times New Roman"/>
        <w:sz w:val="28"/>
        <w:szCs w:val="28"/>
      </w:rPr>
    </w:pPr>
    <w:r w:rsidRPr="00F95631">
      <w:rPr>
        <w:rFonts w:ascii="Times New Roman" w:hAnsi="Times New Roman" w:cs="Times New Roman"/>
        <w:sz w:val="28"/>
        <w:szCs w:val="28"/>
      </w:rPr>
      <w:t xml:space="preserve">— </w:t>
    </w:r>
    <w:sdt>
      <w:sdtPr>
        <w:rPr>
          <w:rFonts w:ascii="Times New Roman" w:hAnsi="Times New Roman" w:cs="Times New Roman"/>
          <w:sz w:val="28"/>
          <w:szCs w:val="28"/>
        </w:rPr>
        <w:id w:val="-1517223158"/>
        <w:docPartObj>
          <w:docPartGallery w:val="Page Numbers (Bottom of Page)"/>
          <w:docPartUnique/>
        </w:docPartObj>
      </w:sdtPr>
      <w:sdtContent>
        <w:r w:rsidR="004C02D0" w:rsidRPr="00F95631">
          <w:rPr>
            <w:rFonts w:ascii="Times New Roman" w:hAnsi="Times New Roman" w:cs="Times New Roman"/>
            <w:sz w:val="28"/>
            <w:szCs w:val="28"/>
          </w:rPr>
          <w:fldChar w:fldCharType="begin"/>
        </w:r>
        <w:r w:rsidRPr="00F95631">
          <w:rPr>
            <w:rFonts w:ascii="Times New Roman" w:hAnsi="Times New Roman" w:cs="Times New Roman"/>
            <w:sz w:val="28"/>
            <w:szCs w:val="28"/>
          </w:rPr>
          <w:instrText>PAGE   \* MERGEFORMAT</w:instrText>
        </w:r>
        <w:r w:rsidR="004C02D0" w:rsidRPr="00F95631">
          <w:rPr>
            <w:rFonts w:ascii="Times New Roman" w:hAnsi="Times New Roman" w:cs="Times New Roman"/>
            <w:sz w:val="28"/>
            <w:szCs w:val="28"/>
          </w:rPr>
          <w:fldChar w:fldCharType="separate"/>
        </w:r>
        <w:r w:rsidR="00D25E58" w:rsidRPr="00D25E58">
          <w:rPr>
            <w:rFonts w:ascii="Times New Roman" w:hAnsi="Times New Roman" w:cs="Times New Roman"/>
            <w:noProof/>
            <w:sz w:val="28"/>
            <w:szCs w:val="28"/>
            <w:lang w:val="zh-CN"/>
          </w:rPr>
          <w:t>10</w:t>
        </w:r>
        <w:r w:rsidR="004C02D0" w:rsidRPr="00F95631">
          <w:rPr>
            <w:rFonts w:ascii="Times New Roman" w:hAnsi="Times New Roman" w:cs="Times New Roman"/>
            <w:sz w:val="28"/>
            <w:szCs w:val="28"/>
          </w:rPr>
          <w:fldChar w:fldCharType="end"/>
        </w:r>
        <w:r w:rsidRPr="00F95631">
          <w:rPr>
            <w:rFonts w:ascii="Times New Roman" w:hAnsi="Times New Roman" w:cs="Times New Roman"/>
            <w:sz w:val="28"/>
            <w:szCs w:val="28"/>
          </w:rPr>
          <w:t xml:space="preserve"> —</w:t>
        </w:r>
      </w:sdtContent>
    </w:sdt>
  </w:p>
  <w:p w:rsidR="00F95631" w:rsidRDefault="00F9563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163880"/>
      <w:docPartObj>
        <w:docPartGallery w:val="Page Numbers (Bottom of Page)"/>
        <w:docPartUnique/>
      </w:docPartObj>
    </w:sdtPr>
    <w:sdtEndPr>
      <w:rPr>
        <w:rFonts w:ascii="Times New Roman" w:hAnsi="Times New Roman" w:cs="Times New Roman"/>
        <w:sz w:val="28"/>
        <w:szCs w:val="28"/>
      </w:rPr>
    </w:sdtEndPr>
    <w:sdtContent>
      <w:p w:rsidR="00F95631" w:rsidRPr="00F95631" w:rsidRDefault="00F95631">
        <w:pPr>
          <w:pStyle w:val="a4"/>
          <w:jc w:val="right"/>
          <w:rPr>
            <w:rFonts w:ascii="Times New Roman" w:hAnsi="Times New Roman" w:cs="Times New Roman"/>
            <w:sz w:val="28"/>
            <w:szCs w:val="28"/>
          </w:rPr>
        </w:pPr>
        <w:r w:rsidRPr="00F95631">
          <w:rPr>
            <w:rFonts w:ascii="Times New Roman" w:hAnsi="Times New Roman" w:cs="Times New Roman"/>
            <w:sz w:val="28"/>
            <w:szCs w:val="28"/>
          </w:rPr>
          <w:t xml:space="preserve">— </w:t>
        </w:r>
        <w:r w:rsidR="004C02D0" w:rsidRPr="00F95631">
          <w:rPr>
            <w:rFonts w:ascii="Times New Roman" w:hAnsi="Times New Roman" w:cs="Times New Roman"/>
            <w:sz w:val="28"/>
            <w:szCs w:val="28"/>
          </w:rPr>
          <w:fldChar w:fldCharType="begin"/>
        </w:r>
        <w:r w:rsidRPr="00F95631">
          <w:rPr>
            <w:rFonts w:ascii="Times New Roman" w:hAnsi="Times New Roman" w:cs="Times New Roman"/>
            <w:sz w:val="28"/>
            <w:szCs w:val="28"/>
          </w:rPr>
          <w:instrText>PAGE   \* MERGEFORMAT</w:instrText>
        </w:r>
        <w:r w:rsidR="004C02D0" w:rsidRPr="00F95631">
          <w:rPr>
            <w:rFonts w:ascii="Times New Roman" w:hAnsi="Times New Roman" w:cs="Times New Roman"/>
            <w:sz w:val="28"/>
            <w:szCs w:val="28"/>
          </w:rPr>
          <w:fldChar w:fldCharType="separate"/>
        </w:r>
        <w:r w:rsidR="00D25E58" w:rsidRPr="00D25E58">
          <w:rPr>
            <w:rFonts w:ascii="Times New Roman" w:hAnsi="Times New Roman" w:cs="Times New Roman"/>
            <w:noProof/>
            <w:sz w:val="28"/>
            <w:szCs w:val="28"/>
            <w:lang w:val="zh-CN"/>
          </w:rPr>
          <w:t>9</w:t>
        </w:r>
        <w:r w:rsidR="004C02D0" w:rsidRPr="00F95631">
          <w:rPr>
            <w:rFonts w:ascii="Times New Roman" w:hAnsi="Times New Roman" w:cs="Times New Roman"/>
            <w:sz w:val="28"/>
            <w:szCs w:val="28"/>
          </w:rPr>
          <w:fldChar w:fldCharType="end"/>
        </w:r>
        <w:r w:rsidRPr="00F95631">
          <w:rPr>
            <w:rFonts w:ascii="Times New Roman" w:hAnsi="Times New Roman" w:cs="Times New Roman"/>
            <w:sz w:val="28"/>
            <w:szCs w:val="28"/>
          </w:rPr>
          <w:t xml:space="preserve"> —</w:t>
        </w:r>
      </w:p>
    </w:sdtContent>
  </w:sdt>
  <w:p w:rsidR="00F95631" w:rsidRDefault="00F956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A05" w:rsidRDefault="00315A05" w:rsidP="005B14D0">
      <w:r>
        <w:separator/>
      </w:r>
    </w:p>
  </w:footnote>
  <w:footnote w:type="continuationSeparator" w:id="0">
    <w:p w:rsidR="00315A05" w:rsidRDefault="00315A05" w:rsidP="005B14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D1F"/>
    <w:rsid w:val="00031E4A"/>
    <w:rsid w:val="001219B3"/>
    <w:rsid w:val="00141BFE"/>
    <w:rsid w:val="001733DB"/>
    <w:rsid w:val="0021193D"/>
    <w:rsid w:val="002F6234"/>
    <w:rsid w:val="00315A05"/>
    <w:rsid w:val="00325A15"/>
    <w:rsid w:val="003332C6"/>
    <w:rsid w:val="003500A4"/>
    <w:rsid w:val="00354366"/>
    <w:rsid w:val="00447E6A"/>
    <w:rsid w:val="00463898"/>
    <w:rsid w:val="00477BE2"/>
    <w:rsid w:val="0048735D"/>
    <w:rsid w:val="004A77AC"/>
    <w:rsid w:val="004C02D0"/>
    <w:rsid w:val="004D7A61"/>
    <w:rsid w:val="005060A5"/>
    <w:rsid w:val="005B14D0"/>
    <w:rsid w:val="005E0351"/>
    <w:rsid w:val="00691E8A"/>
    <w:rsid w:val="006D44BF"/>
    <w:rsid w:val="006F322C"/>
    <w:rsid w:val="00770517"/>
    <w:rsid w:val="00772565"/>
    <w:rsid w:val="007C0763"/>
    <w:rsid w:val="007E6D1F"/>
    <w:rsid w:val="00804D73"/>
    <w:rsid w:val="008F6172"/>
    <w:rsid w:val="00961F08"/>
    <w:rsid w:val="009F46F8"/>
    <w:rsid w:val="00AC1FF0"/>
    <w:rsid w:val="00AF6ABF"/>
    <w:rsid w:val="00B2547D"/>
    <w:rsid w:val="00B7503F"/>
    <w:rsid w:val="00B8722D"/>
    <w:rsid w:val="00CE3C99"/>
    <w:rsid w:val="00D25E58"/>
    <w:rsid w:val="00D64A27"/>
    <w:rsid w:val="00DE3469"/>
    <w:rsid w:val="00E23E43"/>
    <w:rsid w:val="00E3032B"/>
    <w:rsid w:val="00EA7D60"/>
    <w:rsid w:val="00F663C6"/>
    <w:rsid w:val="00F868E4"/>
    <w:rsid w:val="00F95631"/>
    <w:rsid w:val="00FF3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1"/>
      <o:rules v:ext="edit">
        <o:r id="V:Rule3" type="connector" idref="#直接箭头连接符 2"/>
        <o:r id="V:Rule4"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4D0"/>
    <w:rPr>
      <w:sz w:val="18"/>
      <w:szCs w:val="18"/>
    </w:rPr>
  </w:style>
  <w:style w:type="paragraph" w:styleId="a4">
    <w:name w:val="footer"/>
    <w:basedOn w:val="a"/>
    <w:link w:val="Char0"/>
    <w:unhideWhenUsed/>
    <w:rsid w:val="005B14D0"/>
    <w:pPr>
      <w:tabs>
        <w:tab w:val="center" w:pos="4153"/>
        <w:tab w:val="right" w:pos="8306"/>
      </w:tabs>
      <w:snapToGrid w:val="0"/>
      <w:jc w:val="left"/>
    </w:pPr>
    <w:rPr>
      <w:sz w:val="18"/>
      <w:szCs w:val="18"/>
    </w:rPr>
  </w:style>
  <w:style w:type="character" w:customStyle="1" w:styleId="Char0">
    <w:name w:val="页脚 Char"/>
    <w:basedOn w:val="a0"/>
    <w:link w:val="a4"/>
    <w:rsid w:val="005B14D0"/>
    <w:rPr>
      <w:sz w:val="18"/>
      <w:szCs w:val="18"/>
    </w:rPr>
  </w:style>
  <w:style w:type="paragraph" w:styleId="a5">
    <w:name w:val="Normal (Web)"/>
    <w:basedOn w:val="a"/>
    <w:unhideWhenUsed/>
    <w:rsid w:val="005B14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B14D0"/>
    <w:rPr>
      <w:b/>
      <w:bCs/>
    </w:rPr>
  </w:style>
  <w:style w:type="character" w:styleId="a7">
    <w:name w:val="Hyperlink"/>
    <w:basedOn w:val="a0"/>
    <w:uiPriority w:val="99"/>
    <w:unhideWhenUsed/>
    <w:rsid w:val="006F322C"/>
    <w:rPr>
      <w:color w:val="0000FF" w:themeColor="hyperlink"/>
      <w:u w:val="single"/>
    </w:rPr>
  </w:style>
  <w:style w:type="paragraph" w:styleId="a8">
    <w:name w:val="Balloon Text"/>
    <w:basedOn w:val="a"/>
    <w:link w:val="Char1"/>
    <w:uiPriority w:val="99"/>
    <w:semiHidden/>
    <w:unhideWhenUsed/>
    <w:rsid w:val="00F95631"/>
    <w:rPr>
      <w:sz w:val="18"/>
      <w:szCs w:val="18"/>
    </w:rPr>
  </w:style>
  <w:style w:type="character" w:customStyle="1" w:styleId="Char1">
    <w:name w:val="批注框文本 Char"/>
    <w:basedOn w:val="a0"/>
    <w:link w:val="a8"/>
    <w:uiPriority w:val="99"/>
    <w:semiHidden/>
    <w:rsid w:val="00F95631"/>
    <w:rPr>
      <w:sz w:val="18"/>
      <w:szCs w:val="18"/>
    </w:rPr>
  </w:style>
  <w:style w:type="character" w:styleId="a9">
    <w:name w:val="page number"/>
    <w:qFormat/>
    <w:rsid w:val="00772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4D0"/>
    <w:rPr>
      <w:sz w:val="18"/>
      <w:szCs w:val="18"/>
    </w:rPr>
  </w:style>
  <w:style w:type="paragraph" w:styleId="a4">
    <w:name w:val="footer"/>
    <w:basedOn w:val="a"/>
    <w:link w:val="Char0"/>
    <w:uiPriority w:val="99"/>
    <w:unhideWhenUsed/>
    <w:rsid w:val="005B14D0"/>
    <w:pPr>
      <w:tabs>
        <w:tab w:val="center" w:pos="4153"/>
        <w:tab w:val="right" w:pos="8306"/>
      </w:tabs>
      <w:snapToGrid w:val="0"/>
      <w:jc w:val="left"/>
    </w:pPr>
    <w:rPr>
      <w:sz w:val="18"/>
      <w:szCs w:val="18"/>
    </w:rPr>
  </w:style>
  <w:style w:type="character" w:customStyle="1" w:styleId="Char0">
    <w:name w:val="页脚 Char"/>
    <w:basedOn w:val="a0"/>
    <w:link w:val="a4"/>
    <w:uiPriority w:val="99"/>
    <w:rsid w:val="005B14D0"/>
    <w:rPr>
      <w:sz w:val="18"/>
      <w:szCs w:val="18"/>
    </w:rPr>
  </w:style>
  <w:style w:type="paragraph" w:styleId="a5">
    <w:name w:val="Normal (Web)"/>
    <w:basedOn w:val="a"/>
    <w:unhideWhenUsed/>
    <w:rsid w:val="005B14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B14D0"/>
    <w:rPr>
      <w:b/>
      <w:bCs/>
    </w:rPr>
  </w:style>
  <w:style w:type="character" w:styleId="a7">
    <w:name w:val="Hyperlink"/>
    <w:basedOn w:val="a0"/>
    <w:uiPriority w:val="99"/>
    <w:unhideWhenUsed/>
    <w:rsid w:val="006F322C"/>
    <w:rPr>
      <w:color w:val="0000FF" w:themeColor="hyperlink"/>
      <w:u w:val="single"/>
    </w:rPr>
  </w:style>
  <w:style w:type="paragraph" w:styleId="a8">
    <w:name w:val="Balloon Text"/>
    <w:basedOn w:val="a"/>
    <w:link w:val="Char1"/>
    <w:uiPriority w:val="99"/>
    <w:semiHidden/>
    <w:unhideWhenUsed/>
    <w:rsid w:val="00F95631"/>
    <w:rPr>
      <w:sz w:val="18"/>
      <w:szCs w:val="18"/>
    </w:rPr>
  </w:style>
  <w:style w:type="character" w:customStyle="1" w:styleId="Char1">
    <w:name w:val="批注框文本 Char"/>
    <w:basedOn w:val="a0"/>
    <w:link w:val="a8"/>
    <w:uiPriority w:val="99"/>
    <w:semiHidden/>
    <w:rsid w:val="00F9563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559</Words>
  <Characters>3187</Characters>
  <Application>Microsoft Office Word</Application>
  <DocSecurity>0</DocSecurity>
  <Lines>26</Lines>
  <Paragraphs>7</Paragraphs>
  <ScaleCrop>false</ScaleCrop>
  <Company>admin</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龙春霖</dc:creator>
  <cp:keywords/>
  <dc:description/>
  <cp:lastModifiedBy>Administrator</cp:lastModifiedBy>
  <cp:revision>26</cp:revision>
  <cp:lastPrinted>2018-09-17T07:31:00Z</cp:lastPrinted>
  <dcterms:created xsi:type="dcterms:W3CDTF">2018-08-23T01:00:00Z</dcterms:created>
  <dcterms:modified xsi:type="dcterms:W3CDTF">2018-12-03T01:40:00Z</dcterms:modified>
</cp:coreProperties>
</file>